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a"/>
        <w:tblW w:w="107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8460"/>
      </w:tblGrid>
      <w:tr w:rsidR="00225762" w:rsidRPr="0003083C" w14:paraId="1DFACEFE" w14:textId="77777777" w:rsidTr="004E351A">
        <w:trPr>
          <w:trHeight w:val="517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3CCD" w14:textId="004851CA" w:rsidR="00225762" w:rsidRPr="0003083C" w:rsidRDefault="005A7C09" w:rsidP="009A2656">
            <w:pPr>
              <w:wordWrap/>
              <w:jc w:val="center"/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</w:rPr>
            </w:pPr>
            <w:r w:rsidRPr="0003083C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مینوفیکچرنگ </w:t>
            </w:r>
            <w:r w:rsidR="00C17AEA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 xml:space="preserve">/ </w:t>
            </w:r>
            <w:r w:rsidRPr="0003083C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دیگر صنعتیں</w:t>
            </w:r>
          </w:p>
        </w:tc>
        <w:tc>
          <w:tcPr>
            <w:tcW w:w="8460" w:type="dxa"/>
            <w:tcBorders>
              <w:left w:val="single" w:sz="4" w:space="0" w:color="auto"/>
            </w:tcBorders>
          </w:tcPr>
          <w:p w14:paraId="2648AD98" w14:textId="77777777" w:rsidR="00F93D5B" w:rsidRPr="0003083C" w:rsidRDefault="00F93D5B" w:rsidP="009A2656">
            <w:pPr>
              <w:wordWrap/>
              <w:jc w:val="right"/>
              <w:rPr>
                <w:rFonts w:ascii="Jameel Noori Nastaleeq" w:hAnsi="Jameel Noori Nastaleeq" w:cs="Jameel Noori Nastaleeq"/>
                <w:b/>
                <w:bCs/>
                <w:sz w:val="26"/>
                <w:szCs w:val="28"/>
              </w:rPr>
            </w:pPr>
            <w:r w:rsidRPr="0003083C">
              <w:rPr>
                <w:rFonts w:ascii="Jameel Noori Nastaleeq" w:hAnsi="Jameel Noori Nastaleeq" w:cs="Jameel Noori Nastaleeq"/>
                <w:b/>
                <w:bCs/>
                <w:noProof/>
                <w:sz w:val="26"/>
                <w:szCs w:val="28"/>
              </w:rPr>
              <w:drawing>
                <wp:inline distT="0" distB="0" distL="0" distR="0" wp14:anchorId="22FE007C" wp14:editId="4BBCE039">
                  <wp:extent cx="308225" cy="279148"/>
                  <wp:effectExtent l="0" t="0" r="0" b="6985"/>
                  <wp:docPr id="2119336827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19336827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5112" cy="2853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6C88BB2" w14:textId="77777777" w:rsidR="00D67C55" w:rsidRPr="0003083C" w:rsidRDefault="00D67C55" w:rsidP="009A2656">
            <w:pPr>
              <w:wordWrap/>
              <w:jc w:val="right"/>
              <w:rPr>
                <w:rFonts w:ascii="Jameel Noori Nastaleeq" w:hAnsi="Jameel Noori Nastaleeq" w:cs="Jameel Noori Nastaleeq"/>
                <w:b/>
                <w:bCs/>
                <w:sz w:val="20"/>
                <w:szCs w:val="20"/>
              </w:rPr>
            </w:pPr>
            <w:r w:rsidRPr="0003083C">
              <w:rPr>
                <w:rFonts w:ascii="Jameel Noori Nastaleeq" w:hAnsi="Jameel Noori Nastaleeq" w:cs="Jameel Noori Nastaleeq"/>
                <w:b/>
                <w:bCs/>
                <w:sz w:val="20"/>
                <w:szCs w:val="20"/>
                <w:rtl/>
              </w:rPr>
              <w:t>وزارت روزگار اور محنت</w:t>
            </w:r>
          </w:p>
          <w:p w14:paraId="1D569765" w14:textId="050E5925" w:rsidR="00225762" w:rsidRPr="0003083C" w:rsidRDefault="00667CB9" w:rsidP="009A2656">
            <w:pPr>
              <w:wordWrap/>
              <w:jc w:val="right"/>
              <w:rPr>
                <w:rFonts w:ascii="Jameel Noori Nastaleeq" w:hAnsi="Jameel Noori Nastaleeq" w:cs="Jameel Noori Nastaleeq"/>
                <w:b/>
                <w:bCs/>
                <w:sz w:val="24"/>
              </w:rPr>
            </w:pPr>
            <w:r w:rsidRPr="00667CB9">
              <w:rPr>
                <w:rFonts w:ascii="Jameel Noori Nastaleeq" w:hAnsi="Jameel Noori Nastaleeq" w:cs="Jameel Noori Nastaleeq" w:hint="cs"/>
                <w:b/>
                <w:bCs/>
                <w:sz w:val="24"/>
                <w:rtl/>
              </w:rPr>
              <w:t>گوانگجو</w:t>
            </w:r>
            <w:r w:rsidRPr="00667CB9">
              <w:rPr>
                <w:rFonts w:ascii="Jameel Noori Nastaleeq" w:hAnsi="Jameel Noori Nastaleeq" w:cs="Jameel Noori Nastaleeq"/>
                <w:b/>
                <w:bCs/>
                <w:sz w:val="24"/>
                <w:rtl/>
              </w:rPr>
              <w:t xml:space="preserve"> </w:t>
            </w:r>
            <w:r w:rsidRPr="00667CB9">
              <w:rPr>
                <w:rFonts w:ascii="Jameel Noori Nastaleeq" w:hAnsi="Jameel Noori Nastaleeq" w:cs="Jameel Noori Nastaleeq" w:hint="cs"/>
                <w:b/>
                <w:bCs/>
                <w:sz w:val="24"/>
                <w:rtl/>
              </w:rPr>
              <w:t>علاقا</w:t>
            </w:r>
            <w:r w:rsidRPr="00667CB9">
              <w:rPr>
                <w:rFonts w:ascii="Jameel Noori Nastaleeq" w:hAnsi="Jameel Noori Nastaleeq" w:cs="Jameel Noori Nastaleeq"/>
                <w:b/>
                <w:bCs/>
                <w:sz w:val="24"/>
                <w:rtl/>
              </w:rPr>
              <w:t xml:space="preserve"> </w:t>
            </w:r>
            <w:r w:rsidRPr="00667CB9">
              <w:rPr>
                <w:rFonts w:ascii="Jameel Noori Nastaleeq" w:hAnsi="Jameel Noori Nastaleeq" w:cs="Jameel Noori Nastaleeq" w:hint="cs"/>
                <w:b/>
                <w:bCs/>
                <w:sz w:val="24"/>
                <w:rtl/>
              </w:rPr>
              <w:t>ئی</w:t>
            </w:r>
            <w:r w:rsidRPr="00667CB9">
              <w:rPr>
                <w:rFonts w:ascii="Jameel Noori Nastaleeq" w:hAnsi="Jameel Noori Nastaleeq" w:cs="Jameel Noori Nastaleeq"/>
                <w:b/>
                <w:bCs/>
                <w:sz w:val="24"/>
                <w:rtl/>
              </w:rPr>
              <w:t xml:space="preserve"> </w:t>
            </w:r>
            <w:r w:rsidRPr="00667CB9">
              <w:rPr>
                <w:rFonts w:ascii="Jameel Noori Nastaleeq" w:hAnsi="Jameel Noori Nastaleeq" w:cs="Jameel Noori Nastaleeq" w:hint="cs"/>
                <w:b/>
                <w:bCs/>
                <w:sz w:val="24"/>
                <w:rtl/>
              </w:rPr>
              <w:t>دفترِ</w:t>
            </w:r>
            <w:r w:rsidRPr="00667CB9">
              <w:rPr>
                <w:rFonts w:ascii="Jameel Noori Nastaleeq" w:hAnsi="Jameel Noori Nastaleeq" w:cs="Jameel Noori Nastaleeq"/>
                <w:b/>
                <w:bCs/>
                <w:sz w:val="24"/>
                <w:rtl/>
              </w:rPr>
              <w:t xml:space="preserve"> </w:t>
            </w:r>
            <w:r w:rsidRPr="00667CB9">
              <w:rPr>
                <w:rFonts w:ascii="Jameel Noori Nastaleeq" w:hAnsi="Jameel Noori Nastaleeq" w:cs="Jameel Noori Nastaleeq" w:hint="cs"/>
                <w:b/>
                <w:bCs/>
                <w:sz w:val="24"/>
                <w:rtl/>
              </w:rPr>
              <w:t>روزگار</w:t>
            </w:r>
            <w:r w:rsidRPr="00667CB9">
              <w:rPr>
                <w:rFonts w:ascii="Jameel Noori Nastaleeq" w:hAnsi="Jameel Noori Nastaleeq" w:cs="Jameel Noori Nastaleeq"/>
                <w:b/>
                <w:bCs/>
                <w:sz w:val="24"/>
                <w:rtl/>
              </w:rPr>
              <w:t xml:space="preserve"> </w:t>
            </w:r>
            <w:r w:rsidRPr="00667CB9">
              <w:rPr>
                <w:rFonts w:ascii="Jameel Noori Nastaleeq" w:hAnsi="Jameel Noori Nastaleeq" w:cs="Jameel Noori Nastaleeq" w:hint="cs"/>
                <w:b/>
                <w:bCs/>
                <w:sz w:val="24"/>
                <w:rtl/>
              </w:rPr>
              <w:t>اور</w:t>
            </w:r>
            <w:r w:rsidRPr="00667CB9">
              <w:rPr>
                <w:rFonts w:ascii="Jameel Noori Nastaleeq" w:hAnsi="Jameel Noori Nastaleeq" w:cs="Jameel Noori Nastaleeq"/>
                <w:b/>
                <w:bCs/>
                <w:sz w:val="24"/>
                <w:rtl/>
              </w:rPr>
              <w:t xml:space="preserve"> </w:t>
            </w:r>
            <w:r w:rsidRPr="00667CB9">
              <w:rPr>
                <w:rFonts w:ascii="Jameel Noori Nastaleeq" w:hAnsi="Jameel Noori Nastaleeq" w:cs="Jameel Noori Nastaleeq" w:hint="cs"/>
                <w:b/>
                <w:bCs/>
                <w:sz w:val="24"/>
                <w:rtl/>
              </w:rPr>
              <w:t>محنت</w:t>
            </w:r>
          </w:p>
        </w:tc>
      </w:tr>
    </w:tbl>
    <w:p w14:paraId="3BD66ADE" w14:textId="77777777" w:rsidR="002822EA" w:rsidRDefault="002822EA" w:rsidP="00F93D5B">
      <w:pPr>
        <w:wordWrap/>
        <w:spacing w:after="0"/>
        <w:jc w:val="center"/>
        <w:rPr>
          <w:rFonts w:ascii="Jameel Noori Nastaleeq" w:hAnsi="Jameel Noori Nastaleeq" w:cs="Jameel Noori Nastaleeq"/>
          <w:b/>
          <w:bCs/>
          <w:color w:val="4472C4" w:themeColor="accent1"/>
          <w:sz w:val="44"/>
          <w:szCs w:val="44"/>
        </w:rPr>
      </w:pPr>
      <w:bookmarkStart w:id="0" w:name="_Hlk219552376"/>
      <w:r w:rsidRPr="002822EA">
        <w:rPr>
          <w:rFonts w:ascii="Jameel Noori Nastaleeq" w:hAnsi="Jameel Noori Nastaleeq" w:cs="Jameel Noori Nastaleeq" w:hint="cs"/>
          <w:b/>
          <w:bCs/>
          <w:color w:val="4472C4" w:themeColor="accent1"/>
          <w:sz w:val="44"/>
          <w:szCs w:val="44"/>
          <w:rtl/>
        </w:rPr>
        <w:t>پیشه</w:t>
      </w:r>
      <w:r w:rsidRPr="002822EA">
        <w:rPr>
          <w:rFonts w:ascii="Jameel Noori Nastaleeq" w:hAnsi="Jameel Noori Nastaleeq" w:cs="Jameel Noori Nastaleeq"/>
          <w:b/>
          <w:bCs/>
          <w:color w:val="4472C4" w:themeColor="accent1"/>
          <w:sz w:val="44"/>
          <w:szCs w:val="44"/>
          <w:rtl/>
        </w:rPr>
        <w:t xml:space="preserve"> </w:t>
      </w:r>
      <w:r w:rsidRPr="002822EA">
        <w:rPr>
          <w:rFonts w:ascii="Jameel Noori Nastaleeq" w:hAnsi="Jameel Noori Nastaleeq" w:cs="Jameel Noori Nastaleeq" w:hint="cs"/>
          <w:b/>
          <w:bCs/>
          <w:color w:val="4472C4" w:themeColor="accent1"/>
          <w:sz w:val="44"/>
          <w:szCs w:val="44"/>
          <w:rtl/>
        </w:rPr>
        <w:t>ورانه</w:t>
      </w:r>
      <w:r w:rsidRPr="002822EA">
        <w:rPr>
          <w:rFonts w:ascii="Jameel Noori Nastaleeq" w:hAnsi="Jameel Noori Nastaleeq" w:cs="Jameel Noori Nastaleeq"/>
          <w:b/>
          <w:bCs/>
          <w:color w:val="4472C4" w:themeColor="accent1"/>
          <w:sz w:val="44"/>
          <w:szCs w:val="44"/>
          <w:rtl/>
        </w:rPr>
        <w:t xml:space="preserve"> </w:t>
      </w:r>
      <w:r w:rsidRPr="002822EA">
        <w:rPr>
          <w:rFonts w:ascii="Jameel Noori Nastaleeq" w:hAnsi="Jameel Noori Nastaleeq" w:cs="Jameel Noori Nastaleeq" w:hint="cs"/>
          <w:b/>
          <w:bCs/>
          <w:color w:val="4472C4" w:themeColor="accent1"/>
          <w:sz w:val="44"/>
          <w:szCs w:val="44"/>
          <w:rtl/>
        </w:rPr>
        <w:t>حفاظت</w:t>
      </w:r>
      <w:r w:rsidRPr="002822EA">
        <w:rPr>
          <w:rFonts w:ascii="Jameel Noori Nastaleeq" w:hAnsi="Jameel Noori Nastaleeq" w:cs="Jameel Noori Nastaleeq"/>
          <w:b/>
          <w:bCs/>
          <w:color w:val="4472C4" w:themeColor="accent1"/>
          <w:sz w:val="44"/>
          <w:szCs w:val="44"/>
          <w:rtl/>
        </w:rPr>
        <w:t xml:space="preserve"> </w:t>
      </w:r>
      <w:r w:rsidRPr="002822EA">
        <w:rPr>
          <w:rFonts w:ascii="Jameel Noori Nastaleeq" w:hAnsi="Jameel Noori Nastaleeq" w:cs="Jameel Noori Nastaleeq" w:hint="cs"/>
          <w:b/>
          <w:bCs/>
          <w:color w:val="4472C4" w:themeColor="accent1"/>
          <w:sz w:val="44"/>
          <w:szCs w:val="44"/>
          <w:rtl/>
        </w:rPr>
        <w:t>اس</w:t>
      </w:r>
      <w:r w:rsidRPr="002822EA">
        <w:rPr>
          <w:rFonts w:ascii="Jameel Noori Nastaleeq" w:hAnsi="Jameel Noori Nastaleeq" w:cs="Jameel Noori Nastaleeq"/>
          <w:b/>
          <w:bCs/>
          <w:color w:val="4472C4" w:themeColor="accent1"/>
          <w:sz w:val="44"/>
          <w:szCs w:val="44"/>
          <w:rtl/>
        </w:rPr>
        <w:t xml:space="preserve"> </w:t>
      </w:r>
      <w:r w:rsidRPr="002822EA">
        <w:rPr>
          <w:rFonts w:ascii="Jameel Noori Nastaleeq" w:hAnsi="Jameel Noori Nastaleeq" w:cs="Jameel Noori Nastaleeq" w:hint="cs"/>
          <w:b/>
          <w:bCs/>
          <w:color w:val="4472C4" w:themeColor="accent1"/>
          <w:sz w:val="44"/>
          <w:szCs w:val="44"/>
          <w:rtl/>
        </w:rPr>
        <w:t>پر</w:t>
      </w:r>
      <w:r w:rsidRPr="002822EA">
        <w:rPr>
          <w:rFonts w:ascii="Jameel Noori Nastaleeq" w:hAnsi="Jameel Noori Nastaleeq" w:cs="Jameel Noori Nastaleeq"/>
          <w:b/>
          <w:bCs/>
          <w:color w:val="4472C4" w:themeColor="accent1"/>
          <w:sz w:val="44"/>
          <w:szCs w:val="44"/>
          <w:rtl/>
        </w:rPr>
        <w:t xml:space="preserve"> </w:t>
      </w:r>
      <w:r w:rsidRPr="002822EA">
        <w:rPr>
          <w:rFonts w:ascii="Jameel Noori Nastaleeq" w:hAnsi="Jameel Noori Nastaleeq" w:cs="Jameel Noori Nastaleeq" w:hint="cs"/>
          <w:b/>
          <w:bCs/>
          <w:color w:val="4472C4" w:themeColor="accent1"/>
          <w:sz w:val="44"/>
          <w:szCs w:val="44"/>
          <w:rtl/>
        </w:rPr>
        <w:t>لازمی</w:t>
      </w:r>
      <w:r w:rsidRPr="002822EA">
        <w:rPr>
          <w:rFonts w:ascii="Jameel Noori Nastaleeq" w:hAnsi="Jameel Noori Nastaleeq" w:cs="Jameel Noori Nastaleeq"/>
          <w:b/>
          <w:bCs/>
          <w:color w:val="4472C4" w:themeColor="accent1"/>
          <w:sz w:val="44"/>
          <w:szCs w:val="44"/>
          <w:rtl/>
        </w:rPr>
        <w:t xml:space="preserve"> </w:t>
      </w:r>
      <w:r w:rsidRPr="002822EA">
        <w:rPr>
          <w:rFonts w:ascii="Jameel Noori Nastaleeq" w:hAnsi="Jameel Noori Nastaleeq" w:cs="Jameel Noori Nastaleeq" w:hint="cs"/>
          <w:b/>
          <w:bCs/>
          <w:color w:val="4472C4" w:themeColor="accent1"/>
          <w:sz w:val="44"/>
          <w:szCs w:val="44"/>
          <w:rtl/>
        </w:rPr>
        <w:t>عمل</w:t>
      </w:r>
      <w:r w:rsidRPr="002822EA">
        <w:rPr>
          <w:rFonts w:ascii="Jameel Noori Nastaleeq" w:hAnsi="Jameel Noori Nastaleeq" w:cs="Jameel Noori Nastaleeq"/>
          <w:b/>
          <w:bCs/>
          <w:color w:val="4472C4" w:themeColor="accent1"/>
          <w:sz w:val="44"/>
          <w:szCs w:val="44"/>
          <w:rtl/>
        </w:rPr>
        <w:t xml:space="preserve"> </w:t>
      </w:r>
      <w:r w:rsidRPr="002822EA">
        <w:rPr>
          <w:rFonts w:ascii="Jameel Noori Nastaleeq" w:hAnsi="Jameel Noori Nastaleeq" w:cs="Jameel Noori Nastaleeq" w:hint="cs"/>
          <w:b/>
          <w:bCs/>
          <w:color w:val="4472C4" w:themeColor="accent1"/>
          <w:sz w:val="44"/>
          <w:szCs w:val="44"/>
          <w:rtl/>
        </w:rPr>
        <w:t>کیا</w:t>
      </w:r>
      <w:r w:rsidRPr="002822EA">
        <w:rPr>
          <w:rFonts w:ascii="Jameel Noori Nastaleeq" w:hAnsi="Jameel Noori Nastaleeq" w:cs="Jameel Noori Nastaleeq"/>
          <w:b/>
          <w:bCs/>
          <w:color w:val="4472C4" w:themeColor="accent1"/>
          <w:sz w:val="44"/>
          <w:szCs w:val="44"/>
          <w:rtl/>
        </w:rPr>
        <w:t xml:space="preserve"> </w:t>
      </w:r>
      <w:r w:rsidRPr="002822EA">
        <w:rPr>
          <w:rFonts w:ascii="Jameel Noori Nastaleeq" w:hAnsi="Jameel Noori Nastaleeq" w:cs="Jameel Noori Nastaleeq" w:hint="cs"/>
          <w:b/>
          <w:bCs/>
          <w:color w:val="4472C4" w:themeColor="accent1"/>
          <w:sz w:val="44"/>
          <w:szCs w:val="44"/>
          <w:rtl/>
        </w:rPr>
        <w:t>جائے</w:t>
      </w:r>
      <w:r w:rsidRPr="002822EA">
        <w:rPr>
          <w:rFonts w:ascii="Jameel Noori Nastaleeq" w:hAnsi="Jameel Noori Nastaleeq" w:cs="Jameel Noori Nastaleeq"/>
          <w:b/>
          <w:bCs/>
          <w:color w:val="4472C4" w:themeColor="accent1"/>
          <w:sz w:val="44"/>
          <w:szCs w:val="44"/>
          <w:rtl/>
        </w:rPr>
        <w:t xml:space="preserve"> </w:t>
      </w:r>
    </w:p>
    <w:bookmarkEnd w:id="0"/>
    <w:p w14:paraId="2546A989" w14:textId="6FD120CA" w:rsidR="00C103E4" w:rsidRDefault="0051733B" w:rsidP="00F93D5B">
      <w:pPr>
        <w:wordWrap/>
        <w:spacing w:after="0"/>
        <w:jc w:val="center"/>
        <w:rPr>
          <w:rFonts w:ascii="Jameel Noori Nastaleeq" w:hAnsi="Jameel Noori Nastaleeq" w:cs="Jameel Noori Nastaleeq"/>
          <w:b/>
          <w:bCs/>
          <w:color w:val="EE0000"/>
          <w:sz w:val="44"/>
          <w:szCs w:val="44"/>
          <w:rtl/>
        </w:rPr>
      </w:pPr>
      <w:r w:rsidRPr="0051733B">
        <w:rPr>
          <w:rFonts w:ascii="Jameel Noori Nastaleeq" w:hAnsi="Jameel Noori Nastaleeq" w:cs="Jameel Noori Nastaleeq" w:hint="cs"/>
          <w:b/>
          <w:bCs/>
          <w:color w:val="EE0000"/>
          <w:sz w:val="44"/>
          <w:szCs w:val="44"/>
          <w:rtl/>
        </w:rPr>
        <w:t>کارکنوں</w:t>
      </w:r>
      <w:r w:rsidRPr="0051733B">
        <w:rPr>
          <w:rFonts w:ascii="Jameel Noori Nastaleeq" w:hAnsi="Jameel Noori Nastaleeq" w:cs="Jameel Noori Nastaleeq"/>
          <w:b/>
          <w:bCs/>
          <w:color w:val="EE0000"/>
          <w:sz w:val="44"/>
          <w:szCs w:val="44"/>
          <w:rtl/>
        </w:rPr>
        <w:t xml:space="preserve"> </w:t>
      </w:r>
      <w:r w:rsidRPr="0051733B">
        <w:rPr>
          <w:rFonts w:ascii="Jameel Noori Nastaleeq" w:hAnsi="Jameel Noori Nastaleeq" w:cs="Jameel Noori Nastaleeq" w:hint="cs"/>
          <w:b/>
          <w:bCs/>
          <w:color w:val="EE0000"/>
          <w:sz w:val="44"/>
          <w:szCs w:val="44"/>
          <w:rtl/>
        </w:rPr>
        <w:t>کے</w:t>
      </w:r>
      <w:r w:rsidRPr="0051733B">
        <w:rPr>
          <w:rFonts w:ascii="Jameel Noori Nastaleeq" w:hAnsi="Jameel Noori Nastaleeq" w:cs="Jameel Noori Nastaleeq"/>
          <w:b/>
          <w:bCs/>
          <w:color w:val="EE0000"/>
          <w:sz w:val="44"/>
          <w:szCs w:val="44"/>
          <w:rtl/>
        </w:rPr>
        <w:t xml:space="preserve"> </w:t>
      </w:r>
      <w:r w:rsidRPr="0051733B">
        <w:rPr>
          <w:rFonts w:ascii="Jameel Noori Nastaleeq" w:hAnsi="Jameel Noori Nastaleeq" w:cs="Jameel Noori Nastaleeq" w:hint="cs"/>
          <w:b/>
          <w:bCs/>
          <w:color w:val="EE0000"/>
          <w:sz w:val="44"/>
          <w:szCs w:val="44"/>
          <w:rtl/>
        </w:rPr>
        <w:t>لیے</w:t>
      </w:r>
      <w:r w:rsidRPr="0051733B">
        <w:rPr>
          <w:rFonts w:ascii="Jameel Noori Nastaleeq" w:hAnsi="Jameel Noori Nastaleeq" w:cs="Jameel Noori Nastaleeq"/>
          <w:b/>
          <w:bCs/>
          <w:color w:val="EE0000"/>
          <w:sz w:val="44"/>
          <w:szCs w:val="44"/>
          <w:rtl/>
        </w:rPr>
        <w:t xml:space="preserve"> </w:t>
      </w:r>
      <w:r w:rsidRPr="0051733B">
        <w:rPr>
          <w:rFonts w:ascii="Jameel Noori Nastaleeq" w:hAnsi="Jameel Noori Nastaleeq" w:cs="Jameel Noori Nastaleeq" w:hint="cs"/>
          <w:b/>
          <w:bCs/>
          <w:color w:val="EE0000"/>
          <w:sz w:val="44"/>
          <w:szCs w:val="44"/>
          <w:rtl/>
        </w:rPr>
        <w:t>اہم</w:t>
      </w:r>
      <w:r w:rsidRPr="0051733B">
        <w:rPr>
          <w:rFonts w:ascii="Jameel Noori Nastaleeq" w:hAnsi="Jameel Noori Nastaleeq" w:cs="Jameel Noori Nastaleeq"/>
          <w:b/>
          <w:bCs/>
          <w:color w:val="EE0000"/>
          <w:sz w:val="44"/>
          <w:szCs w:val="44"/>
          <w:rtl/>
        </w:rPr>
        <w:t xml:space="preserve"> </w:t>
      </w:r>
      <w:r w:rsidRPr="0051733B">
        <w:rPr>
          <w:rFonts w:ascii="Jameel Noori Nastaleeq" w:hAnsi="Jameel Noori Nastaleeq" w:cs="Jameel Noori Nastaleeq" w:hint="cs"/>
          <w:b/>
          <w:bCs/>
          <w:color w:val="EE0000"/>
          <w:sz w:val="44"/>
          <w:szCs w:val="44"/>
          <w:rtl/>
        </w:rPr>
        <w:t>حفاظتی</w:t>
      </w:r>
      <w:r w:rsidRPr="0051733B">
        <w:rPr>
          <w:rFonts w:ascii="Jameel Noori Nastaleeq" w:hAnsi="Jameel Noori Nastaleeq" w:cs="Jameel Noori Nastaleeq"/>
          <w:b/>
          <w:bCs/>
          <w:color w:val="EE0000"/>
          <w:sz w:val="44"/>
          <w:szCs w:val="44"/>
          <w:rtl/>
        </w:rPr>
        <w:t xml:space="preserve"> </w:t>
      </w:r>
      <w:r w:rsidRPr="0051733B">
        <w:rPr>
          <w:rFonts w:ascii="Jameel Noori Nastaleeq" w:hAnsi="Jameel Noori Nastaleeq" w:cs="Jameel Noori Nastaleeq" w:hint="cs"/>
          <w:b/>
          <w:bCs/>
          <w:color w:val="EE0000"/>
          <w:sz w:val="44"/>
          <w:szCs w:val="44"/>
          <w:rtl/>
        </w:rPr>
        <w:t>اصول</w:t>
      </w:r>
    </w:p>
    <w:p w14:paraId="7419D230" w14:textId="77777777" w:rsidR="0051733B" w:rsidRPr="0003083C" w:rsidRDefault="0051733B" w:rsidP="00F93D5B">
      <w:pPr>
        <w:wordWrap/>
        <w:spacing w:after="0"/>
        <w:jc w:val="center"/>
        <w:rPr>
          <w:rFonts w:ascii="Jameel Noori Nastaleeq" w:hAnsi="Jameel Noori Nastaleeq" w:cs="Jameel Noori Nastaleeq"/>
          <w:b/>
          <w:bCs/>
          <w:color w:val="EE0000"/>
          <w:sz w:val="26"/>
          <w:szCs w:val="26"/>
        </w:rPr>
      </w:pPr>
    </w:p>
    <w:tbl>
      <w:tblPr>
        <w:tblStyle w:val="aa"/>
        <w:tblW w:w="10964" w:type="dxa"/>
        <w:tblLayout w:type="fixed"/>
        <w:tblLook w:val="04A0" w:firstRow="1" w:lastRow="0" w:firstColumn="1" w:lastColumn="0" w:noHBand="0" w:noVBand="1"/>
      </w:tblPr>
      <w:tblGrid>
        <w:gridCol w:w="1838"/>
        <w:gridCol w:w="6473"/>
        <w:gridCol w:w="2653"/>
      </w:tblGrid>
      <w:tr w:rsidR="00225762" w:rsidRPr="0003083C" w14:paraId="6B726822" w14:textId="77777777" w:rsidTr="00426A4B">
        <w:trPr>
          <w:trHeight w:val="252"/>
        </w:trPr>
        <w:tc>
          <w:tcPr>
            <w:tcW w:w="1838" w:type="dxa"/>
            <w:vAlign w:val="center"/>
          </w:tcPr>
          <w:p w14:paraId="72E5843D" w14:textId="7DFF0244" w:rsidR="00225762" w:rsidRPr="0003083C" w:rsidRDefault="00225762" w:rsidP="009F25F5">
            <w:pPr>
              <w:pStyle w:val="a6"/>
              <w:numPr>
                <w:ilvl w:val="0"/>
                <w:numId w:val="1"/>
              </w:numPr>
              <w:wordWrap/>
              <w:jc w:val="center"/>
              <w:rPr>
                <w:rFonts w:ascii="Jameel Noori Nastaleeq" w:hAnsi="Jameel Noori Nastaleeq" w:cs="Jameel Noori Nastaleeq"/>
                <w:b/>
                <w:bCs/>
                <w:color w:val="EE0000"/>
                <w:sz w:val="28"/>
                <w:szCs w:val="28"/>
              </w:rPr>
            </w:pPr>
          </w:p>
          <w:p w14:paraId="6458E6CB" w14:textId="17644D87" w:rsidR="00225762" w:rsidRPr="0003083C" w:rsidRDefault="00F87783" w:rsidP="00225762">
            <w:pPr>
              <w:wordWrap/>
              <w:jc w:val="center"/>
              <w:rPr>
                <w:rFonts w:ascii="Jameel Noori Nastaleeq" w:hAnsi="Jameel Noori Nastaleeq" w:cs="Jameel Noori Nastaleeq"/>
                <w:b/>
                <w:bCs/>
                <w:color w:val="EE0000"/>
                <w:sz w:val="28"/>
                <w:szCs w:val="28"/>
              </w:rPr>
            </w:pPr>
            <w:r w:rsidRPr="0003083C">
              <w:rPr>
                <w:rFonts w:ascii="Jameel Noori Nastaleeq" w:hAnsi="Jameel Noori Nastaleeq" w:cs="Jameel Noori Nastaleeq"/>
                <w:b/>
                <w:bCs/>
                <w:color w:val="EE0000"/>
                <w:sz w:val="28"/>
                <w:szCs w:val="28"/>
                <w:rtl/>
              </w:rPr>
              <w:t>فورک لفٹ</w:t>
            </w:r>
          </w:p>
        </w:tc>
        <w:tc>
          <w:tcPr>
            <w:tcW w:w="6473" w:type="dxa"/>
            <w:vAlign w:val="center"/>
          </w:tcPr>
          <w:p w14:paraId="54352C1F" w14:textId="37D2ED31" w:rsidR="00225762" w:rsidRPr="0003083C" w:rsidRDefault="00193034" w:rsidP="00F81470">
            <w:pPr>
              <w:wordWrap/>
              <w:jc w:val="right"/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</w:rPr>
            </w:pPr>
            <w:r w:rsidRPr="0003083C">
              <w:rPr>
                <w:rFonts w:ascii="Jameel Noori Nastaleeq" w:eastAsiaTheme="minorHAnsi" w:hAnsi="Jameel Noori Nastaleeq" w:cs="Jameel Noori Nastaleeq" w:hint="cs"/>
                <w:b/>
                <w:bCs/>
                <w:sz w:val="28"/>
                <w:szCs w:val="28"/>
                <w:rtl/>
              </w:rPr>
              <w:t xml:space="preserve"> </w:t>
            </w:r>
            <w:r w:rsidR="00F64AEE" w:rsidRPr="00F64AEE">
              <w:rPr>
                <w:rFonts w:ascii="Jameel Noori Nastaleeq" w:eastAsiaTheme="minorHAnsi" w:hAnsi="Jameel Noori Nastaleeq" w:cs="Jameel Noori Nastaleeq" w:hint="cs"/>
                <w:b/>
                <w:bCs/>
                <w:sz w:val="28"/>
                <w:szCs w:val="28"/>
                <w:rtl/>
              </w:rPr>
              <w:t>صرف</w:t>
            </w:r>
            <w:r w:rsidR="00F64AEE" w:rsidRPr="00F64AEE">
              <w:rPr>
                <w:rFonts w:ascii="Jameel Noori Nastaleeq" w:eastAsiaTheme="minorHAnsi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="00F64AEE" w:rsidRPr="00F64AEE">
              <w:rPr>
                <w:rFonts w:ascii="Jameel Noori Nastaleeq" w:eastAsiaTheme="minorHAnsi" w:hAnsi="Jameel Noori Nastaleeq" w:cs="Jameel Noori Nastaleeq" w:hint="cs"/>
                <w:b/>
                <w:bCs/>
                <w:sz w:val="28"/>
                <w:szCs w:val="28"/>
                <w:rtl/>
              </w:rPr>
              <w:t>اہل</w:t>
            </w:r>
            <w:r w:rsidR="00F64AEE" w:rsidRPr="00F64AEE">
              <w:rPr>
                <w:rFonts w:ascii="Jameel Noori Nastaleeq" w:eastAsiaTheme="minorHAnsi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="00F64AEE" w:rsidRPr="00F64AEE">
              <w:rPr>
                <w:rFonts w:ascii="Jameel Noori Nastaleeq" w:eastAsiaTheme="minorHAnsi" w:hAnsi="Jameel Noori Nastaleeq" w:cs="Jameel Noori Nastaleeq" w:hint="cs"/>
                <w:b/>
                <w:bCs/>
                <w:sz w:val="28"/>
                <w:szCs w:val="28"/>
                <w:rtl/>
              </w:rPr>
              <w:t>یا</w:t>
            </w:r>
            <w:r w:rsidR="00F64AEE" w:rsidRPr="00F64AEE">
              <w:rPr>
                <w:rFonts w:ascii="Jameel Noori Nastaleeq" w:eastAsiaTheme="minorHAnsi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="00F64AEE" w:rsidRPr="00F64AEE">
              <w:rPr>
                <w:rFonts w:ascii="Jameel Noori Nastaleeq" w:eastAsiaTheme="minorHAnsi" w:hAnsi="Jameel Noori Nastaleeq" w:cs="Jameel Noori Nastaleeq" w:hint="cs"/>
                <w:b/>
                <w:bCs/>
                <w:sz w:val="28"/>
                <w:szCs w:val="28"/>
                <w:rtl/>
              </w:rPr>
              <w:t>لائسنس</w:t>
            </w:r>
            <w:r w:rsidR="00F64AEE" w:rsidRPr="00F64AEE">
              <w:rPr>
                <w:rFonts w:ascii="Jameel Noori Nastaleeq" w:eastAsiaTheme="minorHAnsi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="00F64AEE" w:rsidRPr="00F64AEE">
              <w:rPr>
                <w:rFonts w:ascii="Jameel Noori Nastaleeq" w:eastAsiaTheme="minorHAnsi" w:hAnsi="Jameel Noori Nastaleeq" w:cs="Jameel Noori Nastaleeq" w:hint="cs"/>
                <w:b/>
                <w:bCs/>
                <w:sz w:val="28"/>
                <w:szCs w:val="28"/>
                <w:rtl/>
              </w:rPr>
              <w:t>یافتہ</w:t>
            </w:r>
            <w:r w:rsidR="00F64AEE" w:rsidRPr="00F64AEE">
              <w:rPr>
                <w:rFonts w:ascii="Jameel Noori Nastaleeq" w:eastAsiaTheme="minorHAnsi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="00F64AEE" w:rsidRPr="00F64AEE">
              <w:rPr>
                <w:rFonts w:ascii="Jameel Noori Nastaleeq" w:eastAsiaTheme="minorHAnsi" w:hAnsi="Jameel Noori Nastaleeq" w:cs="Jameel Noori Nastaleeq" w:hint="cs"/>
                <w:b/>
                <w:bCs/>
                <w:sz w:val="28"/>
                <w:szCs w:val="28"/>
                <w:rtl/>
              </w:rPr>
              <w:t>شخص</w:t>
            </w:r>
            <w:r w:rsidR="00F64AEE" w:rsidRPr="00F64AEE">
              <w:rPr>
                <w:rFonts w:ascii="Jameel Noori Nastaleeq" w:eastAsiaTheme="minorHAnsi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="00F64AEE" w:rsidRPr="00F64AEE">
              <w:rPr>
                <w:rFonts w:ascii="Jameel Noori Nastaleeq" w:eastAsiaTheme="minorHAnsi" w:hAnsi="Jameel Noori Nastaleeq" w:cs="Jameel Noori Nastaleeq" w:hint="cs"/>
                <w:b/>
                <w:bCs/>
                <w:sz w:val="28"/>
                <w:szCs w:val="28"/>
                <w:rtl/>
              </w:rPr>
              <w:t>ہی</w:t>
            </w:r>
            <w:r w:rsidR="00F64AEE" w:rsidRPr="00F64AEE">
              <w:rPr>
                <w:rFonts w:ascii="Jameel Noori Nastaleeq" w:eastAsiaTheme="minorHAnsi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="00F64AEE" w:rsidRPr="00F64AEE">
              <w:rPr>
                <w:rFonts w:ascii="Jameel Noori Nastaleeq" w:eastAsiaTheme="minorHAnsi" w:hAnsi="Jameel Noori Nastaleeq" w:cs="Jameel Noori Nastaleeq" w:hint="cs"/>
                <w:b/>
                <w:bCs/>
                <w:sz w:val="28"/>
                <w:szCs w:val="28"/>
                <w:rtl/>
              </w:rPr>
              <w:t>فورک</w:t>
            </w:r>
            <w:r w:rsidR="00F64AEE" w:rsidRPr="00F64AEE">
              <w:rPr>
                <w:rFonts w:ascii="Jameel Noori Nastaleeq" w:eastAsiaTheme="minorHAnsi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="00F64AEE" w:rsidRPr="00F64AEE">
              <w:rPr>
                <w:rFonts w:ascii="Jameel Noori Nastaleeq" w:eastAsiaTheme="minorHAnsi" w:hAnsi="Jameel Noori Nastaleeq" w:cs="Jameel Noori Nastaleeq" w:hint="cs"/>
                <w:b/>
                <w:bCs/>
                <w:sz w:val="28"/>
                <w:szCs w:val="28"/>
                <w:rtl/>
              </w:rPr>
              <w:t>لفٹ</w:t>
            </w:r>
            <w:r w:rsidR="00F64AEE" w:rsidRPr="00F64AEE">
              <w:rPr>
                <w:rFonts w:ascii="Jameel Noori Nastaleeq" w:eastAsiaTheme="minorHAnsi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="00F64AEE" w:rsidRPr="00F64AEE">
              <w:rPr>
                <w:rFonts w:ascii="Jameel Noori Nastaleeq" w:eastAsiaTheme="minorHAnsi" w:hAnsi="Jameel Noori Nastaleeq" w:cs="Jameel Noori Nastaleeq" w:hint="cs"/>
                <w:b/>
                <w:bCs/>
                <w:sz w:val="28"/>
                <w:szCs w:val="28"/>
                <w:rtl/>
              </w:rPr>
              <w:t>چلائے</w:t>
            </w:r>
            <w:r w:rsidR="00231EA6" w:rsidRPr="0003083C">
              <w:rPr>
                <w:rFonts w:ascii="Cambria Math" w:eastAsiaTheme="minorHAnsi" w:hAnsi="Cambria Math" w:cs="Cambria Math"/>
                <w:b/>
                <w:bCs/>
                <w:sz w:val="28"/>
                <w:szCs w:val="28"/>
              </w:rPr>
              <w:t>√</w:t>
            </w:r>
            <w:r w:rsidR="00225762" w:rsidRPr="0003083C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</w:rPr>
              <w:t xml:space="preserve"> </w:t>
            </w:r>
          </w:p>
          <w:p w14:paraId="16EA7389" w14:textId="78D2534F" w:rsidR="00225762" w:rsidRPr="0003083C" w:rsidRDefault="00CE7474" w:rsidP="00F81470">
            <w:pPr>
              <w:wordWrap/>
              <w:jc w:val="right"/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</w:rPr>
            </w:pPr>
            <w:r w:rsidRPr="00CE7474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استعمال</w:t>
            </w:r>
            <w:r w:rsidRPr="00CE7474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CE7474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میں</w:t>
            </w:r>
            <w:r w:rsidRPr="00CE7474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CE7474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نہ</w:t>
            </w:r>
            <w:r w:rsidRPr="00CE7474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CE7474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ہونے</w:t>
            </w:r>
            <w:r w:rsidRPr="00CE7474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CE7474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کی</w:t>
            </w:r>
            <w:r w:rsidRPr="00CE7474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CE7474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صورت</w:t>
            </w:r>
            <w:r w:rsidRPr="00CE7474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CE7474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میں</w:t>
            </w:r>
            <w:r w:rsidRPr="00CE7474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CE7474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گاڑی</w:t>
            </w:r>
            <w:r w:rsidRPr="00CE7474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CE7474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کی</w:t>
            </w:r>
            <w:r w:rsidRPr="00CE7474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CE7474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چابی</w:t>
            </w:r>
            <w:r w:rsidRPr="00CE7474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CE7474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نکالنے</w:t>
            </w:r>
            <w:r w:rsidRPr="00CE7474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CE7474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کی</w:t>
            </w:r>
            <w:r w:rsidRPr="00CE7474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CE7474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پابندی</w:t>
            </w:r>
            <w:r w:rsidRPr="00CE7474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CE7474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کریں</w:t>
            </w:r>
            <w:r w:rsidR="00231EA6" w:rsidRPr="0003083C">
              <w:rPr>
                <w:rFonts w:ascii="Cambria Math" w:eastAsiaTheme="minorHAnsi" w:hAnsi="Cambria Math" w:cs="Cambria Math"/>
                <w:b/>
                <w:bCs/>
                <w:sz w:val="28"/>
                <w:szCs w:val="28"/>
              </w:rPr>
              <w:t>√</w:t>
            </w:r>
          </w:p>
          <w:p w14:paraId="3B5F132E" w14:textId="0D866B62" w:rsidR="00225762" w:rsidRPr="0003083C" w:rsidRDefault="00CE7474" w:rsidP="00F81470">
            <w:pPr>
              <w:wordWrap/>
              <w:jc w:val="right"/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</w:rPr>
            </w:pPr>
            <w:r w:rsidRPr="00CE7474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نگران</w:t>
            </w:r>
            <w:r w:rsidRPr="00CE7474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CE7474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مقرر</w:t>
            </w:r>
            <w:r w:rsidRPr="00CE7474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CE7474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کریں</w:t>
            </w:r>
            <w:r w:rsidRPr="00CE7474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CE7474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اور</w:t>
            </w:r>
            <w:r w:rsidRPr="00CE7474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CE7474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ان</w:t>
            </w:r>
            <w:r w:rsidRPr="00CE7474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CE7474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کے</w:t>
            </w:r>
            <w:r w:rsidRPr="00CE7474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CE7474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اشاروں</w:t>
            </w:r>
            <w:r w:rsidRPr="00CE7474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CE7474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کی</w:t>
            </w:r>
            <w:r w:rsidRPr="00CE7474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CE7474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پابندی</w:t>
            </w:r>
            <w:r w:rsidRPr="00CE7474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CE7474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کریں</w:t>
            </w:r>
            <w:r w:rsidR="00231EA6" w:rsidRPr="0003083C">
              <w:rPr>
                <w:rFonts w:ascii="Cambria Math" w:eastAsiaTheme="minorHAnsi" w:hAnsi="Cambria Math" w:cs="Cambria Math"/>
                <w:b/>
                <w:bCs/>
                <w:sz w:val="28"/>
                <w:szCs w:val="28"/>
              </w:rPr>
              <w:t>√</w:t>
            </w:r>
          </w:p>
          <w:p w14:paraId="419ADA1B" w14:textId="6B5A9802" w:rsidR="00225762" w:rsidRPr="0003083C" w:rsidRDefault="00421E9D" w:rsidP="00F81470">
            <w:pPr>
              <w:wordWrap/>
              <w:jc w:val="right"/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</w:rPr>
            </w:pPr>
            <w:r w:rsidRPr="00421E9D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سیٹ</w:t>
            </w:r>
            <w:r w:rsidRPr="00421E9D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421E9D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بیلٹ</w:t>
            </w:r>
            <w:r w:rsidRPr="00421E9D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421E9D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پہنیں</w:t>
            </w:r>
            <w:r w:rsidRPr="00421E9D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421E9D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اور</w:t>
            </w:r>
            <w:r w:rsidRPr="00421E9D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421E9D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رفتار</w:t>
            </w:r>
            <w:r w:rsidRPr="00421E9D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421E9D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کی</w:t>
            </w:r>
            <w:r w:rsidRPr="00421E9D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421E9D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حد</w:t>
            </w:r>
            <w:r w:rsidRPr="00421E9D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421E9D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کی</w:t>
            </w:r>
            <w:r w:rsidRPr="00421E9D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421E9D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پابندی</w:t>
            </w:r>
            <w:r w:rsidRPr="00421E9D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421E9D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کریں</w:t>
            </w:r>
            <w:r w:rsidR="00231EA6" w:rsidRPr="0003083C">
              <w:rPr>
                <w:rFonts w:ascii="Cambria Math" w:eastAsiaTheme="minorHAnsi" w:hAnsi="Cambria Math" w:cs="Cambria Math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2653" w:type="dxa"/>
            <w:vAlign w:val="center"/>
          </w:tcPr>
          <w:p w14:paraId="6CAE07E9" w14:textId="15C48088" w:rsidR="00225762" w:rsidRPr="0003083C" w:rsidRDefault="00225762" w:rsidP="000F2EFA">
            <w:pPr>
              <w:wordWrap/>
              <w:rPr>
                <w:rFonts w:ascii="Jameel Noori Nastaleeq" w:hAnsi="Jameel Noori Nastaleeq" w:cs="Jameel Noori Nastaleeq"/>
                <w:b/>
                <w:bCs/>
                <w:szCs w:val="22"/>
              </w:rPr>
            </w:pPr>
            <w:r w:rsidRPr="0003083C">
              <w:rPr>
                <w:rFonts w:ascii="Jameel Noori Nastaleeq" w:hAnsi="Jameel Noori Nastaleeq" w:cs="Jameel Noori Nastaleeq"/>
                <w:b/>
                <w:bCs/>
                <w:noProof/>
                <w:szCs w:val="22"/>
              </w:rPr>
              <w:drawing>
                <wp:inline distT="0" distB="0" distL="0" distR="0" wp14:anchorId="2E839136" wp14:editId="37BAE6D8">
                  <wp:extent cx="1634745" cy="1043873"/>
                  <wp:effectExtent l="0" t="0" r="3810" b="4445"/>
                  <wp:docPr id="1734439723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34439723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0746" cy="1047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762" w:rsidRPr="0003083C" w14:paraId="74A6F0C3" w14:textId="77777777" w:rsidTr="00426A4B">
        <w:trPr>
          <w:trHeight w:val="252"/>
        </w:trPr>
        <w:tc>
          <w:tcPr>
            <w:tcW w:w="1838" w:type="dxa"/>
            <w:vAlign w:val="center"/>
          </w:tcPr>
          <w:p w14:paraId="2CDFB642" w14:textId="323B4F5F" w:rsidR="00225762" w:rsidRPr="009F25F5" w:rsidRDefault="00225762" w:rsidP="009F25F5">
            <w:pPr>
              <w:pStyle w:val="a6"/>
              <w:numPr>
                <w:ilvl w:val="0"/>
                <w:numId w:val="1"/>
              </w:numPr>
              <w:wordWrap/>
              <w:jc w:val="center"/>
              <w:rPr>
                <w:rFonts w:ascii="Jameel Noori Nastaleeq" w:hAnsi="Jameel Noori Nastaleeq" w:cs="Jameel Noori Nastaleeq"/>
                <w:b/>
                <w:bCs/>
                <w:color w:val="EE0000"/>
                <w:sz w:val="28"/>
                <w:szCs w:val="28"/>
              </w:rPr>
            </w:pPr>
          </w:p>
          <w:p w14:paraId="394359D2" w14:textId="59CC0C1E" w:rsidR="00225762" w:rsidRPr="0003083C" w:rsidRDefault="00DE066D" w:rsidP="00225762">
            <w:pPr>
              <w:wordWrap/>
              <w:jc w:val="center"/>
              <w:rPr>
                <w:rFonts w:ascii="Jameel Noori Nastaleeq" w:hAnsi="Jameel Noori Nastaleeq" w:cs="Jameel Noori Nastaleeq" w:hint="eastAsia"/>
                <w:b/>
                <w:bCs/>
                <w:color w:val="EE0000"/>
                <w:sz w:val="28"/>
                <w:szCs w:val="28"/>
              </w:rPr>
            </w:pPr>
            <w:r w:rsidRPr="00DE066D">
              <w:rPr>
                <w:rFonts w:ascii="Jameel Noori Nastaleeq" w:eastAsia="맑은 고딕" w:hAnsi="Jameel Noori Nastaleeq" w:cs="Jameel Noori Nastaleeq" w:hint="cs"/>
                <w:b/>
                <w:bCs/>
                <w:color w:val="EE0000"/>
                <w:kern w:val="0"/>
                <w:sz w:val="28"/>
                <w:szCs w:val="28"/>
                <w:rtl/>
                <w14:ligatures w14:val="none"/>
              </w:rPr>
              <w:t>ایریل</w:t>
            </w:r>
            <w:r w:rsidRPr="00DE066D">
              <w:rPr>
                <w:rFonts w:ascii="Jameel Noori Nastaleeq" w:eastAsia="맑은 고딕" w:hAnsi="Jameel Noori Nastaleeq" w:cs="Jameel Noori Nastaleeq"/>
                <w:b/>
                <w:bCs/>
                <w:color w:val="EE0000"/>
                <w:kern w:val="0"/>
                <w:sz w:val="28"/>
                <w:szCs w:val="28"/>
                <w:rtl/>
                <w14:ligatures w14:val="none"/>
              </w:rPr>
              <w:t xml:space="preserve"> </w:t>
            </w:r>
            <w:r w:rsidRPr="00DE066D">
              <w:rPr>
                <w:rFonts w:ascii="Jameel Noori Nastaleeq" w:eastAsia="맑은 고딕" w:hAnsi="Jameel Noori Nastaleeq" w:cs="Jameel Noori Nastaleeq" w:hint="cs"/>
                <w:b/>
                <w:bCs/>
                <w:color w:val="EE0000"/>
                <w:kern w:val="0"/>
                <w:sz w:val="28"/>
                <w:szCs w:val="28"/>
                <w:rtl/>
                <w14:ligatures w14:val="none"/>
              </w:rPr>
              <w:t>ورک</w:t>
            </w:r>
            <w:r w:rsidRPr="00DE066D">
              <w:rPr>
                <w:rFonts w:ascii="Jameel Noori Nastaleeq" w:eastAsia="맑은 고딕" w:hAnsi="Jameel Noori Nastaleeq" w:cs="Jameel Noori Nastaleeq"/>
                <w:b/>
                <w:bCs/>
                <w:color w:val="EE0000"/>
                <w:kern w:val="0"/>
                <w:sz w:val="28"/>
                <w:szCs w:val="28"/>
                <w:rtl/>
                <w14:ligatures w14:val="none"/>
              </w:rPr>
              <w:t xml:space="preserve"> </w:t>
            </w:r>
            <w:r w:rsidRPr="00DE066D">
              <w:rPr>
                <w:rFonts w:ascii="Jameel Noori Nastaleeq" w:eastAsia="맑은 고딕" w:hAnsi="Jameel Noori Nastaleeq" w:cs="Jameel Noori Nastaleeq" w:hint="cs"/>
                <w:b/>
                <w:bCs/>
                <w:color w:val="EE0000"/>
                <w:kern w:val="0"/>
                <w:sz w:val="28"/>
                <w:szCs w:val="28"/>
                <w:rtl/>
                <w14:ligatures w14:val="none"/>
              </w:rPr>
              <w:t>پلیٹ</w:t>
            </w:r>
            <w:r w:rsidRPr="00DE066D">
              <w:rPr>
                <w:rFonts w:ascii="Jameel Noori Nastaleeq" w:eastAsia="맑은 고딕" w:hAnsi="Jameel Noori Nastaleeq" w:cs="Jameel Noori Nastaleeq"/>
                <w:b/>
                <w:bCs/>
                <w:color w:val="EE0000"/>
                <w:kern w:val="0"/>
                <w:sz w:val="28"/>
                <w:szCs w:val="28"/>
                <w:rtl/>
                <w14:ligatures w14:val="none"/>
              </w:rPr>
              <w:t xml:space="preserve"> </w:t>
            </w:r>
            <w:r w:rsidRPr="00DE066D">
              <w:rPr>
                <w:rFonts w:ascii="Jameel Noori Nastaleeq" w:eastAsia="맑은 고딕" w:hAnsi="Jameel Noori Nastaleeq" w:cs="Jameel Noori Nastaleeq" w:hint="cs"/>
                <w:b/>
                <w:bCs/>
                <w:color w:val="EE0000"/>
                <w:kern w:val="0"/>
                <w:sz w:val="28"/>
                <w:szCs w:val="28"/>
                <w:rtl/>
                <w14:ligatures w14:val="none"/>
              </w:rPr>
              <w:t>فارم</w:t>
            </w:r>
          </w:p>
        </w:tc>
        <w:tc>
          <w:tcPr>
            <w:tcW w:w="6473" w:type="dxa"/>
            <w:vAlign w:val="center"/>
          </w:tcPr>
          <w:p w14:paraId="2D574BAA" w14:textId="023CA38A" w:rsidR="00225762" w:rsidRPr="0003083C" w:rsidRDefault="0081293C" w:rsidP="00F81470">
            <w:pPr>
              <w:wordWrap/>
              <w:jc w:val="right"/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</w:rPr>
            </w:pPr>
            <w:r w:rsidRPr="0081293C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حفاظتی</w:t>
            </w:r>
            <w:r w:rsidRPr="0081293C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81293C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ہیلمٹ</w:t>
            </w:r>
            <w:r w:rsidRPr="0081293C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81293C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اور</w:t>
            </w:r>
            <w:r w:rsidRPr="0081293C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81293C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حفاظتی</w:t>
            </w:r>
            <w:r w:rsidRPr="0081293C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81293C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ہارنس</w:t>
            </w:r>
            <w:r w:rsidRPr="0081293C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81293C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پہنیں</w:t>
            </w:r>
            <w:r w:rsidRPr="0081293C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81293C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اور</w:t>
            </w:r>
            <w:r w:rsidRPr="0081293C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81293C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بار</w:t>
            </w:r>
            <w:r w:rsidRPr="0081293C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81293C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نس</w:t>
            </w:r>
            <w:r w:rsidRPr="0081293C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81293C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ہک</w:t>
            </w:r>
            <w:r w:rsidRPr="0081293C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81293C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مضبوطی</w:t>
            </w:r>
            <w:r w:rsidRPr="0081293C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81293C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سے</w:t>
            </w:r>
            <w:r w:rsidRPr="0081293C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81293C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باندھیں</w:t>
            </w:r>
            <w:r w:rsidR="005430BC" w:rsidRPr="0003083C">
              <w:rPr>
                <w:rFonts w:ascii="Cambria Math" w:eastAsiaTheme="minorHAnsi" w:hAnsi="Cambria Math" w:cs="Cambria Math"/>
                <w:b/>
                <w:bCs/>
                <w:sz w:val="28"/>
                <w:szCs w:val="28"/>
              </w:rPr>
              <w:t>√</w:t>
            </w:r>
          </w:p>
          <w:p w14:paraId="08FE783A" w14:textId="5CD8BFA2" w:rsidR="00225762" w:rsidRPr="0003083C" w:rsidRDefault="00E03D46" w:rsidP="00F81470">
            <w:pPr>
              <w:wordWrap/>
              <w:jc w:val="right"/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</w:rPr>
            </w:pPr>
            <w:r w:rsidRPr="00E03D46">
              <w:rPr>
                <w:rFonts w:ascii="Jameel Noori Nastaleeq" w:eastAsiaTheme="minorHAnsi" w:hAnsi="Jameel Noori Nastaleeq" w:cs="Jameel Noori Nastaleeq" w:hint="cs"/>
                <w:b/>
                <w:bCs/>
                <w:sz w:val="28"/>
                <w:szCs w:val="28"/>
                <w:rtl/>
              </w:rPr>
              <w:t>راستے</w:t>
            </w:r>
            <w:r w:rsidRPr="00E03D46">
              <w:rPr>
                <w:rFonts w:ascii="Jameel Noori Nastaleeq" w:eastAsiaTheme="minorHAnsi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E03D46">
              <w:rPr>
                <w:rFonts w:ascii="Jameel Noori Nastaleeq" w:eastAsiaTheme="minorHAnsi" w:hAnsi="Jameel Noori Nastaleeq" w:cs="Jameel Noori Nastaleeq" w:hint="cs"/>
                <w:b/>
                <w:bCs/>
                <w:sz w:val="28"/>
                <w:szCs w:val="28"/>
                <w:rtl/>
              </w:rPr>
              <w:t>میں</w:t>
            </w:r>
            <w:r w:rsidRPr="00E03D46">
              <w:rPr>
                <w:rFonts w:ascii="Jameel Noori Nastaleeq" w:eastAsiaTheme="minorHAnsi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E03D46">
              <w:rPr>
                <w:rFonts w:ascii="Jameel Noori Nastaleeq" w:eastAsiaTheme="minorHAnsi" w:hAnsi="Jameel Noori Nastaleeq" w:cs="Jameel Noori Nastaleeq" w:hint="cs"/>
                <w:b/>
                <w:bCs/>
                <w:sz w:val="28"/>
                <w:szCs w:val="28"/>
                <w:rtl/>
              </w:rPr>
              <w:t>موجود</w:t>
            </w:r>
            <w:r w:rsidRPr="00E03D46">
              <w:rPr>
                <w:rFonts w:ascii="Jameel Noori Nastaleeq" w:eastAsiaTheme="minorHAnsi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E03D46">
              <w:rPr>
                <w:rFonts w:ascii="Jameel Noori Nastaleeq" w:eastAsiaTheme="minorHAnsi" w:hAnsi="Jameel Noori Nastaleeq" w:cs="Jameel Noori Nastaleeq" w:hint="cs"/>
                <w:b/>
                <w:bCs/>
                <w:sz w:val="28"/>
                <w:szCs w:val="28"/>
                <w:rtl/>
              </w:rPr>
              <w:t>اُبھار</w:t>
            </w:r>
            <w:r w:rsidRPr="00E03D46">
              <w:rPr>
                <w:rFonts w:ascii="Jameel Noori Nastaleeq" w:eastAsiaTheme="minorHAnsi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E03D46">
              <w:rPr>
                <w:rFonts w:ascii="Jameel Noori Nastaleeq" w:eastAsiaTheme="minorHAnsi" w:hAnsi="Jameel Noori Nastaleeq" w:cs="Jameel Noori Nastaleeq" w:hint="cs"/>
                <w:b/>
                <w:bCs/>
                <w:sz w:val="28"/>
                <w:szCs w:val="28"/>
                <w:rtl/>
              </w:rPr>
              <w:t>یار</w:t>
            </w:r>
            <w:r w:rsidRPr="00E03D46">
              <w:rPr>
                <w:rFonts w:ascii="Jameel Noori Nastaleeq" w:eastAsiaTheme="minorHAnsi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E03D46">
              <w:rPr>
                <w:rFonts w:ascii="Jameel Noori Nastaleeq" w:eastAsiaTheme="minorHAnsi" w:hAnsi="Jameel Noori Nastaleeq" w:cs="Jameel Noori Nastaleeq" w:hint="cs"/>
                <w:b/>
                <w:bCs/>
                <w:sz w:val="28"/>
                <w:szCs w:val="28"/>
                <w:rtl/>
              </w:rPr>
              <w:t>کا</w:t>
            </w:r>
            <w:r w:rsidRPr="00E03D46">
              <w:rPr>
                <w:rFonts w:ascii="Jameel Noori Nastaleeq" w:eastAsiaTheme="minorHAnsi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E03D46">
              <w:rPr>
                <w:rFonts w:ascii="Jameel Noori Nastaleeq" w:eastAsiaTheme="minorHAnsi" w:hAnsi="Jameel Noori Nastaleeq" w:cs="Jameel Noori Nastaleeq" w:hint="cs"/>
                <w:b/>
                <w:bCs/>
                <w:sz w:val="28"/>
                <w:szCs w:val="28"/>
                <w:rtl/>
              </w:rPr>
              <w:t>وٹیں</w:t>
            </w:r>
            <w:r w:rsidRPr="00E03D46">
              <w:rPr>
                <w:rFonts w:ascii="Jameel Noori Nastaleeq" w:eastAsiaTheme="minorHAnsi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E03D46">
              <w:rPr>
                <w:rFonts w:ascii="Jameel Noori Nastaleeq" w:eastAsiaTheme="minorHAnsi" w:hAnsi="Jameel Noori Nastaleeq" w:cs="Jameel Noori Nastaleeq" w:hint="cs"/>
                <w:b/>
                <w:bCs/>
                <w:sz w:val="28"/>
                <w:szCs w:val="28"/>
                <w:rtl/>
              </w:rPr>
              <w:t>چیک</w:t>
            </w:r>
            <w:r w:rsidRPr="00E03D46">
              <w:rPr>
                <w:rFonts w:ascii="Jameel Noori Nastaleeq" w:eastAsiaTheme="minorHAnsi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E03D46">
              <w:rPr>
                <w:rFonts w:ascii="Jameel Noori Nastaleeq" w:eastAsiaTheme="minorHAnsi" w:hAnsi="Jameel Noori Nastaleeq" w:cs="Jameel Noori Nastaleeq" w:hint="cs"/>
                <w:b/>
                <w:bCs/>
                <w:sz w:val="28"/>
                <w:szCs w:val="28"/>
                <w:rtl/>
              </w:rPr>
              <w:t>کرنے</w:t>
            </w:r>
            <w:r w:rsidRPr="00E03D46">
              <w:rPr>
                <w:rFonts w:ascii="Jameel Noori Nastaleeq" w:eastAsiaTheme="minorHAnsi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E03D46">
              <w:rPr>
                <w:rFonts w:ascii="Jameel Noori Nastaleeq" w:eastAsiaTheme="minorHAnsi" w:hAnsi="Jameel Noori Nastaleeq" w:cs="Jameel Noori Nastaleeq" w:hint="cs"/>
                <w:b/>
                <w:bCs/>
                <w:sz w:val="28"/>
                <w:szCs w:val="28"/>
                <w:rtl/>
              </w:rPr>
              <w:t>کے</w:t>
            </w:r>
            <w:r w:rsidRPr="00E03D46">
              <w:rPr>
                <w:rFonts w:ascii="Jameel Noori Nastaleeq" w:eastAsiaTheme="minorHAnsi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E03D46">
              <w:rPr>
                <w:rFonts w:ascii="Jameel Noori Nastaleeq" w:eastAsiaTheme="minorHAnsi" w:hAnsi="Jameel Noori Nastaleeq" w:cs="Jameel Noori Nastaleeq" w:hint="cs"/>
                <w:b/>
                <w:bCs/>
                <w:sz w:val="28"/>
                <w:szCs w:val="28"/>
                <w:rtl/>
              </w:rPr>
              <w:t>بعد</w:t>
            </w:r>
            <w:r w:rsidRPr="00E03D46">
              <w:rPr>
                <w:rFonts w:ascii="Jameel Noori Nastaleeq" w:eastAsiaTheme="minorHAnsi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E03D46">
              <w:rPr>
                <w:rFonts w:ascii="Jameel Noori Nastaleeq" w:eastAsiaTheme="minorHAnsi" w:hAnsi="Jameel Noori Nastaleeq" w:cs="Jameel Noori Nastaleeq" w:hint="cs"/>
                <w:b/>
                <w:bCs/>
                <w:sz w:val="28"/>
                <w:szCs w:val="28"/>
                <w:rtl/>
              </w:rPr>
              <w:t>ہی</w:t>
            </w:r>
            <w:r w:rsidRPr="00E03D46">
              <w:rPr>
                <w:rFonts w:ascii="Jameel Noori Nastaleeq" w:eastAsiaTheme="minorHAnsi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E03D46">
              <w:rPr>
                <w:rFonts w:ascii="Jameel Noori Nastaleeq" w:eastAsiaTheme="minorHAnsi" w:hAnsi="Jameel Noori Nastaleeq" w:cs="Jameel Noori Nastaleeq" w:hint="cs"/>
                <w:b/>
                <w:bCs/>
                <w:sz w:val="28"/>
                <w:szCs w:val="28"/>
                <w:rtl/>
              </w:rPr>
              <w:t>حرکت</w:t>
            </w:r>
            <w:r w:rsidRPr="00E03D46">
              <w:rPr>
                <w:rFonts w:ascii="Jameel Noori Nastaleeq" w:eastAsiaTheme="minorHAnsi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E03D46">
              <w:rPr>
                <w:rFonts w:ascii="Jameel Noori Nastaleeq" w:eastAsiaTheme="minorHAnsi" w:hAnsi="Jameel Noori Nastaleeq" w:cs="Jameel Noori Nastaleeq" w:hint="cs"/>
                <w:b/>
                <w:bCs/>
                <w:sz w:val="28"/>
                <w:szCs w:val="28"/>
                <w:rtl/>
              </w:rPr>
              <w:t>کریں</w:t>
            </w:r>
            <w:r w:rsidR="005430BC" w:rsidRPr="0003083C">
              <w:rPr>
                <w:rFonts w:ascii="Cambria Math" w:eastAsiaTheme="minorHAnsi" w:hAnsi="Cambria Math" w:cs="Cambria Math"/>
                <w:b/>
                <w:bCs/>
                <w:sz w:val="28"/>
                <w:szCs w:val="28"/>
              </w:rPr>
              <w:t>√</w:t>
            </w:r>
          </w:p>
          <w:p w14:paraId="67D9A1A8" w14:textId="1F6ABCC6" w:rsidR="00225762" w:rsidRPr="0003083C" w:rsidRDefault="0099177C" w:rsidP="00F81470">
            <w:pPr>
              <w:wordWrap/>
              <w:jc w:val="right"/>
              <w:rPr>
                <w:rFonts w:ascii="Jameel Noori Nastaleeq" w:eastAsiaTheme="minorHAnsi" w:hAnsi="Jameel Noori Nastaleeq" w:cs="Jameel Noori Nastaleeq"/>
                <w:b/>
                <w:bCs/>
                <w:sz w:val="28"/>
                <w:szCs w:val="28"/>
              </w:rPr>
            </w:pPr>
            <w:r w:rsidRPr="0099177C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ایریل</w:t>
            </w:r>
            <w:r w:rsidRPr="0099177C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99177C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ورک</w:t>
            </w:r>
            <w:r w:rsidRPr="0099177C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99177C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پلیٹ</w:t>
            </w:r>
            <w:r w:rsidRPr="0099177C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99177C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فارم</w:t>
            </w:r>
            <w:r w:rsidRPr="0099177C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99177C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پر</w:t>
            </w:r>
            <w:r w:rsidRPr="0099177C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99177C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سوار</w:t>
            </w:r>
            <w:r w:rsidRPr="0099177C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99177C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ہوتے</w:t>
            </w:r>
            <w:r w:rsidRPr="0099177C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99177C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ہوئے</w:t>
            </w:r>
            <w:r w:rsidRPr="0099177C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99177C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کھینچنے</w:t>
            </w:r>
            <w:r w:rsidRPr="0099177C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99177C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یاد</w:t>
            </w:r>
            <w:r w:rsidRPr="0099177C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99177C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ھکیلنے</w:t>
            </w:r>
            <w:r w:rsidRPr="0099177C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99177C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کے</w:t>
            </w:r>
            <w:r w:rsidRPr="0099177C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99177C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اعمال</w:t>
            </w:r>
            <w:r w:rsidRPr="0099177C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99177C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ممنوع</w:t>
            </w:r>
            <w:r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 xml:space="preserve">                                                </w:t>
            </w:r>
            <w:r w:rsidRPr="0099177C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99177C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ہیں</w:t>
            </w:r>
            <w:r w:rsidR="005430BC" w:rsidRPr="0003083C">
              <w:rPr>
                <w:rFonts w:ascii="Cambria Math" w:eastAsiaTheme="minorHAnsi" w:hAnsi="Cambria Math" w:cs="Cambria Math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2653" w:type="dxa"/>
            <w:vAlign w:val="center"/>
          </w:tcPr>
          <w:p w14:paraId="231B981A" w14:textId="7497C15C" w:rsidR="00225762" w:rsidRPr="0003083C" w:rsidRDefault="00225762" w:rsidP="000F2EFA">
            <w:pPr>
              <w:wordWrap/>
              <w:rPr>
                <w:rFonts w:ascii="Jameel Noori Nastaleeq" w:hAnsi="Jameel Noori Nastaleeq" w:cs="Jameel Noori Nastaleeq"/>
                <w:b/>
                <w:bCs/>
                <w:szCs w:val="22"/>
              </w:rPr>
            </w:pPr>
            <w:r w:rsidRPr="0003083C">
              <w:rPr>
                <w:rFonts w:ascii="Jameel Noori Nastaleeq" w:hAnsi="Jameel Noori Nastaleeq" w:cs="Jameel Noori Nastaleeq"/>
                <w:b/>
                <w:bCs/>
                <w:noProof/>
                <w:szCs w:val="22"/>
              </w:rPr>
              <w:drawing>
                <wp:inline distT="0" distB="0" distL="0" distR="0" wp14:anchorId="7CE1D756" wp14:editId="7F0EF440">
                  <wp:extent cx="1638300" cy="1022985"/>
                  <wp:effectExtent l="0" t="0" r="0" b="5715"/>
                  <wp:docPr id="498026653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8026653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0" cy="1022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762" w:rsidRPr="0003083C" w14:paraId="4B7837A5" w14:textId="77777777" w:rsidTr="00426A4B">
        <w:trPr>
          <w:trHeight w:val="252"/>
        </w:trPr>
        <w:tc>
          <w:tcPr>
            <w:tcW w:w="1838" w:type="dxa"/>
            <w:vAlign w:val="center"/>
          </w:tcPr>
          <w:p w14:paraId="7B00F3F4" w14:textId="472DEDA9" w:rsidR="00225762" w:rsidRPr="0003083C" w:rsidRDefault="00225762" w:rsidP="00D907A3">
            <w:pPr>
              <w:pStyle w:val="a6"/>
              <w:numPr>
                <w:ilvl w:val="0"/>
                <w:numId w:val="1"/>
              </w:numPr>
              <w:wordWrap/>
              <w:jc w:val="center"/>
              <w:rPr>
                <w:rFonts w:ascii="Jameel Noori Nastaleeq" w:hAnsi="Jameel Noori Nastaleeq" w:cs="Jameel Noori Nastaleeq"/>
                <w:b/>
                <w:bCs/>
                <w:color w:val="EE0000"/>
                <w:sz w:val="28"/>
                <w:szCs w:val="28"/>
              </w:rPr>
            </w:pPr>
          </w:p>
          <w:p w14:paraId="0755178D" w14:textId="12F10D3D" w:rsidR="00225762" w:rsidRPr="0003083C" w:rsidRDefault="00BD41D2" w:rsidP="00225762">
            <w:pPr>
              <w:wordWrap/>
              <w:jc w:val="center"/>
              <w:rPr>
                <w:rFonts w:ascii="Jameel Noori Nastaleeq" w:hAnsi="Jameel Noori Nastaleeq" w:cs="Jameel Noori Nastaleeq"/>
                <w:b/>
                <w:bCs/>
                <w:color w:val="EE0000"/>
                <w:sz w:val="28"/>
                <w:szCs w:val="28"/>
              </w:rPr>
            </w:pPr>
            <w:r w:rsidRPr="00BD41D2">
              <w:rPr>
                <w:rFonts w:ascii="Jameel Noori Nastaleeq" w:hAnsi="Jameel Noori Nastaleeq" w:cs="Jameel Noori Nastaleeq" w:hint="cs"/>
                <w:b/>
                <w:bCs/>
                <w:color w:val="EE0000"/>
                <w:sz w:val="28"/>
                <w:szCs w:val="28"/>
                <w:rtl/>
              </w:rPr>
              <w:t>پریس</w:t>
            </w:r>
            <w:r w:rsidRPr="00BD41D2">
              <w:rPr>
                <w:rFonts w:ascii="Jameel Noori Nastaleeq" w:hAnsi="Jameel Noori Nastaleeq" w:cs="Jameel Noori Nastaleeq"/>
                <w:b/>
                <w:bCs/>
                <w:color w:val="EE0000"/>
                <w:sz w:val="28"/>
                <w:szCs w:val="28"/>
                <w:rtl/>
              </w:rPr>
              <w:t xml:space="preserve"> </w:t>
            </w:r>
            <w:r w:rsidRPr="00BD41D2">
              <w:rPr>
                <w:rFonts w:ascii="Jameel Noori Nastaleeq" w:hAnsi="Jameel Noori Nastaleeq" w:cs="Jameel Noori Nastaleeq" w:hint="cs"/>
                <w:b/>
                <w:bCs/>
                <w:color w:val="EE0000"/>
                <w:sz w:val="28"/>
                <w:szCs w:val="28"/>
                <w:rtl/>
              </w:rPr>
              <w:t>مشین</w:t>
            </w:r>
          </w:p>
        </w:tc>
        <w:tc>
          <w:tcPr>
            <w:tcW w:w="6473" w:type="dxa"/>
            <w:vAlign w:val="center"/>
          </w:tcPr>
          <w:p w14:paraId="66886130" w14:textId="67075592" w:rsidR="00D820B3" w:rsidRPr="0003083C" w:rsidRDefault="00BD41D2" w:rsidP="00F81470">
            <w:pPr>
              <w:wordWrap/>
              <w:jc w:val="right"/>
              <w:rPr>
                <w:rFonts w:ascii="Jameel Noori Nastaleeq" w:eastAsiaTheme="minorHAnsi" w:hAnsi="Jameel Noori Nastaleeq" w:cs="Jameel Noori Nastaleeq"/>
                <w:b/>
                <w:bCs/>
                <w:sz w:val="28"/>
                <w:szCs w:val="28"/>
              </w:rPr>
            </w:pPr>
            <w:r w:rsidRPr="00BD41D2">
              <w:rPr>
                <w:rFonts w:ascii="Jameel Noori Nastaleeq" w:eastAsiaTheme="minorHAnsi" w:hAnsi="Jameel Noori Nastaleeq" w:cs="Jameel Noori Nastaleeq" w:hint="cs"/>
                <w:b/>
                <w:bCs/>
                <w:sz w:val="28"/>
                <w:szCs w:val="28"/>
                <w:rtl/>
              </w:rPr>
              <w:t>آپٹو</w:t>
            </w:r>
            <w:r w:rsidRPr="00BD41D2">
              <w:rPr>
                <w:rFonts w:ascii="Jameel Noori Nastaleeq" w:eastAsiaTheme="minorHAnsi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BD41D2">
              <w:rPr>
                <w:rFonts w:ascii="Jameel Noori Nastaleeq" w:eastAsiaTheme="minorHAnsi" w:hAnsi="Jameel Noori Nastaleeq" w:cs="Jameel Noori Nastaleeq" w:hint="cs"/>
                <w:b/>
                <w:bCs/>
                <w:sz w:val="28"/>
                <w:szCs w:val="28"/>
                <w:rtl/>
              </w:rPr>
              <w:t>الیکٹرک</w:t>
            </w:r>
            <w:r w:rsidRPr="00BD41D2">
              <w:rPr>
                <w:rFonts w:ascii="Jameel Noori Nastaleeq" w:eastAsiaTheme="minorHAnsi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BD41D2">
              <w:rPr>
                <w:rFonts w:ascii="Jameel Noori Nastaleeq" w:eastAsiaTheme="minorHAnsi" w:hAnsi="Jameel Noori Nastaleeq" w:cs="Jameel Noori Nastaleeq" w:hint="cs"/>
                <w:b/>
                <w:bCs/>
                <w:sz w:val="28"/>
                <w:szCs w:val="28"/>
                <w:rtl/>
              </w:rPr>
              <w:t>حفاظتی</w:t>
            </w:r>
            <w:r w:rsidRPr="00BD41D2">
              <w:rPr>
                <w:rFonts w:ascii="Jameel Noori Nastaleeq" w:eastAsiaTheme="minorHAnsi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BD41D2">
              <w:rPr>
                <w:rFonts w:ascii="Jameel Noori Nastaleeq" w:eastAsiaTheme="minorHAnsi" w:hAnsi="Jameel Noori Nastaleeq" w:cs="Jameel Noori Nastaleeq" w:hint="cs"/>
                <w:b/>
                <w:bCs/>
                <w:sz w:val="28"/>
                <w:szCs w:val="28"/>
                <w:rtl/>
              </w:rPr>
              <w:t>آلے</w:t>
            </w:r>
            <w:r w:rsidRPr="00BD41D2">
              <w:rPr>
                <w:rFonts w:ascii="Jameel Noori Nastaleeq" w:eastAsiaTheme="minorHAnsi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BD41D2">
              <w:rPr>
                <w:rFonts w:ascii="Jameel Noori Nastaleeq" w:eastAsiaTheme="minorHAnsi" w:hAnsi="Jameel Noori Nastaleeq" w:cs="Jameel Noori Nastaleeq" w:hint="cs"/>
                <w:b/>
                <w:bCs/>
                <w:sz w:val="28"/>
                <w:szCs w:val="28"/>
                <w:rtl/>
              </w:rPr>
              <w:t>کے</w:t>
            </w:r>
            <w:r w:rsidRPr="00BD41D2">
              <w:rPr>
                <w:rFonts w:ascii="Jameel Noori Nastaleeq" w:eastAsiaTheme="minorHAnsi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BD41D2">
              <w:rPr>
                <w:rFonts w:ascii="Jameel Noori Nastaleeq" w:eastAsiaTheme="minorHAnsi" w:hAnsi="Jameel Noori Nastaleeq" w:cs="Jameel Noori Nastaleeq" w:hint="cs"/>
                <w:b/>
                <w:bCs/>
                <w:sz w:val="28"/>
                <w:szCs w:val="28"/>
                <w:rtl/>
              </w:rPr>
              <w:t>درست</w:t>
            </w:r>
            <w:r w:rsidRPr="00BD41D2">
              <w:rPr>
                <w:rFonts w:ascii="Jameel Noori Nastaleeq" w:eastAsiaTheme="minorHAnsi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BD41D2">
              <w:rPr>
                <w:rFonts w:ascii="Jameel Noori Nastaleeq" w:eastAsiaTheme="minorHAnsi" w:hAnsi="Jameel Noori Nastaleeq" w:cs="Jameel Noori Nastaleeq" w:hint="cs"/>
                <w:b/>
                <w:bCs/>
                <w:sz w:val="28"/>
                <w:szCs w:val="28"/>
                <w:rtl/>
              </w:rPr>
              <w:t>کام</w:t>
            </w:r>
            <w:r w:rsidRPr="00BD41D2">
              <w:rPr>
                <w:rFonts w:ascii="Jameel Noori Nastaleeq" w:eastAsiaTheme="minorHAnsi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BD41D2">
              <w:rPr>
                <w:rFonts w:ascii="Jameel Noori Nastaleeq" w:eastAsiaTheme="minorHAnsi" w:hAnsi="Jameel Noori Nastaleeq" w:cs="Jameel Noori Nastaleeq" w:hint="cs"/>
                <w:b/>
                <w:bCs/>
                <w:sz w:val="28"/>
                <w:szCs w:val="28"/>
                <w:rtl/>
              </w:rPr>
              <w:t>کرنے</w:t>
            </w:r>
            <w:r w:rsidRPr="00BD41D2">
              <w:rPr>
                <w:rFonts w:ascii="Jameel Noori Nastaleeq" w:eastAsiaTheme="minorHAnsi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BD41D2">
              <w:rPr>
                <w:rFonts w:ascii="Jameel Noori Nastaleeq" w:eastAsiaTheme="minorHAnsi" w:hAnsi="Jameel Noori Nastaleeq" w:cs="Jameel Noori Nastaleeq" w:hint="cs"/>
                <w:b/>
                <w:bCs/>
                <w:sz w:val="28"/>
                <w:szCs w:val="28"/>
                <w:rtl/>
              </w:rPr>
              <w:t>کی</w:t>
            </w:r>
            <w:r w:rsidRPr="00BD41D2">
              <w:rPr>
                <w:rFonts w:ascii="Jameel Noori Nastaleeq" w:eastAsiaTheme="minorHAnsi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BD41D2">
              <w:rPr>
                <w:rFonts w:ascii="Jameel Noori Nastaleeq" w:eastAsiaTheme="minorHAnsi" w:hAnsi="Jameel Noori Nastaleeq" w:cs="Jameel Noori Nastaleeq" w:hint="cs"/>
                <w:b/>
                <w:bCs/>
                <w:sz w:val="28"/>
                <w:szCs w:val="28"/>
                <w:rtl/>
              </w:rPr>
              <w:t>جانچ</w:t>
            </w:r>
            <w:r w:rsidRPr="00BD41D2">
              <w:rPr>
                <w:rFonts w:ascii="Jameel Noori Nastaleeq" w:eastAsiaTheme="minorHAnsi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BD41D2">
              <w:rPr>
                <w:rFonts w:ascii="Jameel Noori Nastaleeq" w:eastAsiaTheme="minorHAnsi" w:hAnsi="Jameel Noori Nastaleeq" w:cs="Jameel Noori Nastaleeq" w:hint="cs"/>
                <w:b/>
                <w:bCs/>
                <w:sz w:val="28"/>
                <w:szCs w:val="28"/>
                <w:rtl/>
              </w:rPr>
              <w:t>کریں</w:t>
            </w:r>
            <w:r w:rsidR="0003083C" w:rsidRPr="0003083C">
              <w:rPr>
                <w:rFonts w:ascii="Cambria Math" w:eastAsiaTheme="minorHAnsi" w:hAnsi="Cambria Math" w:cs="Cambria Math"/>
                <w:b/>
                <w:bCs/>
                <w:sz w:val="28"/>
                <w:szCs w:val="28"/>
              </w:rPr>
              <w:t>√</w:t>
            </w:r>
            <w:r w:rsidR="00D820B3" w:rsidRPr="0003083C">
              <w:rPr>
                <w:rFonts w:ascii="Jameel Noori Nastaleeq" w:eastAsiaTheme="minorHAnsi" w:hAnsi="Jameel Noori Nastaleeq" w:cs="Jameel Noori Nastaleeq"/>
                <w:b/>
                <w:bCs/>
                <w:sz w:val="28"/>
                <w:szCs w:val="28"/>
              </w:rPr>
              <w:t xml:space="preserve"> </w:t>
            </w:r>
          </w:p>
          <w:p w14:paraId="52256DEB" w14:textId="19AB9888" w:rsidR="00225762" w:rsidRPr="0003083C" w:rsidRDefault="00BD41D2" w:rsidP="00F81470">
            <w:pPr>
              <w:wordWrap/>
              <w:jc w:val="right"/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</w:rPr>
            </w:pPr>
            <w:r w:rsidRPr="00BD41D2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دو</w:t>
            </w:r>
            <w:r w:rsidRPr="00BD41D2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BD41D2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ہا</w:t>
            </w:r>
            <w:r w:rsidRPr="00BD41D2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BD41D2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تھوں</w:t>
            </w:r>
            <w:r w:rsidRPr="00BD41D2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BD41D2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سے</w:t>
            </w:r>
            <w:r w:rsidRPr="00BD41D2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BD41D2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کنڑول</w:t>
            </w:r>
            <w:r w:rsidRPr="00BD41D2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BD41D2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والے</w:t>
            </w:r>
            <w:r w:rsidRPr="00BD41D2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BD41D2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حفاظتی</w:t>
            </w:r>
            <w:r w:rsidRPr="00BD41D2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BD41D2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آلے</w:t>
            </w:r>
            <w:r w:rsidRPr="00BD41D2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BD41D2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کو</w:t>
            </w:r>
            <w:r w:rsidRPr="00BD41D2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BD41D2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ناکارہ</w:t>
            </w:r>
            <w:r w:rsidRPr="00BD41D2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BD41D2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بنانا</w:t>
            </w:r>
            <w:r w:rsidRPr="00BD41D2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BD41D2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منع</w:t>
            </w:r>
            <w:r w:rsidRPr="00BD41D2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BD41D2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ہے</w:t>
            </w:r>
            <w:r w:rsidR="0003083C" w:rsidRPr="0003083C">
              <w:rPr>
                <w:rFonts w:ascii="Cambria Math" w:eastAsiaTheme="minorHAnsi" w:hAnsi="Cambria Math" w:cs="Cambria Math"/>
                <w:b/>
                <w:bCs/>
                <w:sz w:val="28"/>
                <w:szCs w:val="28"/>
              </w:rPr>
              <w:t>√</w:t>
            </w:r>
          </w:p>
          <w:p w14:paraId="667542BA" w14:textId="4917307A" w:rsidR="00225762" w:rsidRPr="0003083C" w:rsidRDefault="001F6B65" w:rsidP="00F81470">
            <w:pPr>
              <w:wordWrap/>
              <w:jc w:val="right"/>
              <w:rPr>
                <w:rFonts w:ascii="Jameel Noori Nastaleeq" w:eastAsiaTheme="minorHAnsi" w:hAnsi="Jameel Noori Nastaleeq" w:cs="Jameel Noori Nastaleeq"/>
                <w:b/>
                <w:bCs/>
                <w:sz w:val="28"/>
                <w:szCs w:val="28"/>
              </w:rPr>
            </w:pPr>
            <w:r w:rsidRPr="001F6B65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پریس</w:t>
            </w:r>
            <w:r w:rsidRPr="001F6B65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1F6B65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ڈائی</w:t>
            </w:r>
            <w:r w:rsidRPr="001F6B65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1F6B65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لگاتے</w:t>
            </w:r>
            <w:r w:rsidRPr="001F6B65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1F6B65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وقت</w:t>
            </w:r>
            <w:r w:rsidRPr="001F6B65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1F6B65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سیفٹی</w:t>
            </w:r>
            <w:r w:rsidRPr="001F6B65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1F6B65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بلاک</w:t>
            </w:r>
            <w:r w:rsidRPr="001F6B65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1F6B65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استعمال</w:t>
            </w:r>
            <w:r w:rsidRPr="001F6B65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1F6B65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کریں</w:t>
            </w:r>
            <w:r w:rsidR="0003083C" w:rsidRPr="0003083C">
              <w:rPr>
                <w:rFonts w:ascii="Cambria Math" w:eastAsiaTheme="minorHAnsi" w:hAnsi="Cambria Math" w:cs="Cambria Math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2653" w:type="dxa"/>
            <w:vAlign w:val="center"/>
          </w:tcPr>
          <w:p w14:paraId="3B8DD6DA" w14:textId="720811CC" w:rsidR="00225762" w:rsidRPr="0003083C" w:rsidRDefault="00225762" w:rsidP="000F2EFA">
            <w:pPr>
              <w:wordWrap/>
              <w:rPr>
                <w:rFonts w:ascii="Jameel Noori Nastaleeq" w:hAnsi="Jameel Noori Nastaleeq" w:cs="Jameel Noori Nastaleeq"/>
                <w:b/>
                <w:bCs/>
                <w:szCs w:val="22"/>
              </w:rPr>
            </w:pPr>
            <w:r w:rsidRPr="0003083C">
              <w:rPr>
                <w:rFonts w:ascii="Jameel Noori Nastaleeq" w:hAnsi="Jameel Noori Nastaleeq" w:cs="Jameel Noori Nastaleeq"/>
                <w:b/>
                <w:bCs/>
                <w:noProof/>
                <w:szCs w:val="22"/>
              </w:rPr>
              <w:drawing>
                <wp:inline distT="0" distB="0" distL="0" distR="0" wp14:anchorId="3A9FC3CF" wp14:editId="1E27AA0D">
                  <wp:extent cx="1638300" cy="1035685"/>
                  <wp:effectExtent l="0" t="0" r="0" b="0"/>
                  <wp:docPr id="1616850856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16850856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0" cy="1035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762" w:rsidRPr="0003083C" w14:paraId="5380461A" w14:textId="77777777" w:rsidTr="00426A4B">
        <w:trPr>
          <w:trHeight w:val="252"/>
        </w:trPr>
        <w:tc>
          <w:tcPr>
            <w:tcW w:w="1838" w:type="dxa"/>
            <w:vAlign w:val="center"/>
          </w:tcPr>
          <w:p w14:paraId="4B4212F7" w14:textId="4E27ED01" w:rsidR="00225762" w:rsidRPr="0003083C" w:rsidRDefault="00225762" w:rsidP="00902B48">
            <w:pPr>
              <w:pStyle w:val="a6"/>
              <w:numPr>
                <w:ilvl w:val="0"/>
                <w:numId w:val="1"/>
              </w:numPr>
              <w:wordWrap/>
              <w:jc w:val="center"/>
              <w:rPr>
                <w:rFonts w:ascii="Jameel Noori Nastaleeq" w:hAnsi="Jameel Noori Nastaleeq" w:cs="Jameel Noori Nastaleeq"/>
                <w:b/>
                <w:bCs/>
                <w:color w:val="EE0000"/>
                <w:sz w:val="28"/>
                <w:szCs w:val="28"/>
              </w:rPr>
            </w:pPr>
          </w:p>
          <w:p w14:paraId="4ABA37C5" w14:textId="78B3080E" w:rsidR="00225762" w:rsidRPr="0003083C" w:rsidRDefault="00426A4B" w:rsidP="00225762">
            <w:pPr>
              <w:wordWrap/>
              <w:jc w:val="center"/>
              <w:rPr>
                <w:rFonts w:ascii="Jameel Noori Nastaleeq" w:hAnsi="Jameel Noori Nastaleeq" w:cs="Jameel Noori Nastaleeq"/>
                <w:b/>
                <w:bCs/>
                <w:color w:val="EE0000"/>
                <w:sz w:val="28"/>
                <w:szCs w:val="28"/>
              </w:rPr>
            </w:pPr>
            <w:r w:rsidRPr="00426A4B">
              <w:rPr>
                <w:rFonts w:ascii="Jameel Noori Nastaleeq" w:hAnsi="Jameel Noori Nastaleeq" w:cs="Jameel Noori Nastaleeq" w:hint="cs"/>
                <w:b/>
                <w:bCs/>
                <w:color w:val="EE0000"/>
                <w:sz w:val="28"/>
                <w:szCs w:val="28"/>
                <w:rtl/>
              </w:rPr>
              <w:t>انجیکشن</w:t>
            </w:r>
            <w:r w:rsidRPr="00426A4B">
              <w:rPr>
                <w:rFonts w:ascii="Jameel Noori Nastaleeq" w:hAnsi="Jameel Noori Nastaleeq" w:cs="Jameel Noori Nastaleeq"/>
                <w:b/>
                <w:bCs/>
                <w:color w:val="EE0000"/>
                <w:sz w:val="28"/>
                <w:szCs w:val="28"/>
                <w:rtl/>
              </w:rPr>
              <w:t xml:space="preserve"> </w:t>
            </w:r>
            <w:r w:rsidRPr="00426A4B">
              <w:rPr>
                <w:rFonts w:ascii="Jameel Noori Nastaleeq" w:hAnsi="Jameel Noori Nastaleeq" w:cs="Jameel Noori Nastaleeq" w:hint="cs"/>
                <w:b/>
                <w:bCs/>
                <w:color w:val="EE0000"/>
                <w:sz w:val="28"/>
                <w:szCs w:val="28"/>
                <w:rtl/>
              </w:rPr>
              <w:t>مولڈنگ</w:t>
            </w:r>
            <w:r w:rsidRPr="00426A4B">
              <w:rPr>
                <w:rFonts w:ascii="Jameel Noori Nastaleeq" w:hAnsi="Jameel Noori Nastaleeq" w:cs="Jameel Noori Nastaleeq"/>
                <w:b/>
                <w:bCs/>
                <w:color w:val="EE0000"/>
                <w:sz w:val="28"/>
                <w:szCs w:val="28"/>
                <w:rtl/>
              </w:rPr>
              <w:t xml:space="preserve"> </w:t>
            </w:r>
            <w:r w:rsidRPr="00426A4B">
              <w:rPr>
                <w:rFonts w:ascii="Jameel Noori Nastaleeq" w:hAnsi="Jameel Noori Nastaleeq" w:cs="Jameel Noori Nastaleeq" w:hint="cs"/>
                <w:b/>
                <w:bCs/>
                <w:color w:val="EE0000"/>
                <w:sz w:val="28"/>
                <w:szCs w:val="28"/>
                <w:rtl/>
              </w:rPr>
              <w:t>مشین</w:t>
            </w:r>
          </w:p>
        </w:tc>
        <w:tc>
          <w:tcPr>
            <w:tcW w:w="6473" w:type="dxa"/>
            <w:vAlign w:val="center"/>
          </w:tcPr>
          <w:p w14:paraId="7E291C29" w14:textId="20BB3619" w:rsidR="00225762" w:rsidRPr="0003083C" w:rsidRDefault="00614C50" w:rsidP="00F81470">
            <w:pPr>
              <w:wordWrap/>
              <w:jc w:val="right"/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</w:rPr>
            </w:pPr>
            <w:r w:rsidRPr="00614C50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گیٹ</w:t>
            </w:r>
            <w:r w:rsidRPr="00614C50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614C50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گارڈ</w:t>
            </w:r>
            <w:r w:rsidRPr="00614C50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614C50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کے</w:t>
            </w:r>
            <w:r w:rsidRPr="00614C50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614C50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ساتھ</w:t>
            </w:r>
            <w:r w:rsidRPr="00614C50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614C50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انٹر</w:t>
            </w:r>
            <w:r w:rsidRPr="00614C50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614C50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لاک</w:t>
            </w:r>
            <w:r w:rsidRPr="00614C50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614C50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کی</w:t>
            </w:r>
            <w:r w:rsidRPr="00614C50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614C50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تصدیق</w:t>
            </w:r>
            <w:r w:rsidRPr="00614C50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614C50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کریں</w:t>
            </w:r>
            <w:r w:rsidR="00B70C98" w:rsidRPr="0003083C">
              <w:rPr>
                <w:rFonts w:ascii="Cambria Math" w:eastAsiaTheme="minorHAnsi" w:hAnsi="Cambria Math" w:cs="Cambria Math"/>
                <w:b/>
                <w:bCs/>
                <w:sz w:val="28"/>
                <w:szCs w:val="28"/>
              </w:rPr>
              <w:t>√</w:t>
            </w:r>
          </w:p>
          <w:p w14:paraId="0A2A3E5E" w14:textId="771FF9B3" w:rsidR="00225762" w:rsidRPr="0003083C" w:rsidRDefault="00614C50" w:rsidP="00F81470">
            <w:pPr>
              <w:wordWrap/>
              <w:jc w:val="right"/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</w:rPr>
            </w:pPr>
            <w:r w:rsidRPr="00614C50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ایمر</w:t>
            </w:r>
            <w:r w:rsidRPr="00614C50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614C50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جنسی</w:t>
            </w:r>
            <w:r w:rsidRPr="00614C50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614C50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اسٹاپ</w:t>
            </w:r>
            <w:r w:rsidRPr="00614C50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614C50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ڈیوائس</w:t>
            </w:r>
            <w:r w:rsidRPr="00614C50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614C50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کے</w:t>
            </w:r>
            <w:r w:rsidRPr="00614C50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614C50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مقام</w:t>
            </w:r>
            <w:r w:rsidRPr="00614C50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614C50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اور</w:t>
            </w:r>
            <w:r w:rsidRPr="00614C50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614C50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کام</w:t>
            </w:r>
            <w:r w:rsidRPr="00614C50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614C50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کرنے</w:t>
            </w:r>
            <w:r w:rsidRPr="00614C50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614C50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کی</w:t>
            </w:r>
            <w:r w:rsidRPr="00614C50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614C50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جانچ</w:t>
            </w:r>
            <w:r w:rsidRPr="00614C50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614C50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کریں</w:t>
            </w:r>
            <w:r w:rsidR="00B70C98" w:rsidRPr="0003083C">
              <w:rPr>
                <w:rFonts w:ascii="Cambria Math" w:eastAsiaTheme="minorHAnsi" w:hAnsi="Cambria Math" w:cs="Cambria Math"/>
                <w:b/>
                <w:bCs/>
                <w:sz w:val="28"/>
                <w:szCs w:val="28"/>
              </w:rPr>
              <w:t>√</w:t>
            </w:r>
          </w:p>
          <w:p w14:paraId="64FA4CFE" w14:textId="04421B5A" w:rsidR="00225762" w:rsidRPr="00927051" w:rsidRDefault="00927051" w:rsidP="00927051">
            <w:pPr>
              <w:wordWrap/>
              <w:jc w:val="right"/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  <w:lang w:bidi="ur-PK"/>
              </w:rPr>
            </w:pPr>
            <w:r w:rsidRPr="00927051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دھاتی</w:t>
            </w:r>
            <w:r w:rsidRPr="00927051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927051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سانچہ</w:t>
            </w:r>
            <w:r w:rsidRPr="00927051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927051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بدلنے</w:t>
            </w:r>
            <w:r w:rsidRPr="00927051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927051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یا</w:t>
            </w:r>
            <w:r w:rsidRPr="00927051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927051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مرمت</w:t>
            </w:r>
            <w:r w:rsidRPr="00927051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/ </w:t>
            </w:r>
            <w:r w:rsidRPr="00927051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صفائی</w:t>
            </w:r>
            <w:r w:rsidRPr="00927051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927051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کے</w:t>
            </w:r>
            <w:r w:rsidRPr="00927051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927051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دوران</w:t>
            </w:r>
            <w:r w:rsidRPr="00927051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927051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بجلی</w:t>
            </w:r>
            <w:r w:rsidRPr="00927051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927051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بند</w:t>
            </w:r>
            <w:r w:rsidRPr="00927051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927051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کریں</w:t>
            </w:r>
            <w:r w:rsidRPr="00927051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927051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اور</w:t>
            </w:r>
            <w:r w:rsidRPr="00927051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" </w:t>
            </w:r>
            <w:r w:rsidRPr="00927051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مشین</w:t>
            </w:r>
            <w:r w:rsidRPr="00927051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927051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نہ</w:t>
            </w:r>
            <w:r w:rsidRPr="00927051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927051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چلائیں</w:t>
            </w:r>
            <w:r w:rsidRPr="00927051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" </w:t>
            </w:r>
            <w:r w:rsidRPr="00927051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کا</w:t>
            </w:r>
            <w:r w:rsidRPr="00927051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927051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سائن</w:t>
            </w:r>
            <w:r w:rsidRPr="00927051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927051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لگائیں</w:t>
            </w:r>
            <w:r w:rsidR="00B70C98" w:rsidRPr="0003083C">
              <w:rPr>
                <w:rFonts w:ascii="Cambria Math" w:eastAsiaTheme="minorHAnsi" w:hAnsi="Cambria Math" w:cs="Cambria Math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2653" w:type="dxa"/>
            <w:vAlign w:val="center"/>
          </w:tcPr>
          <w:p w14:paraId="7168909A" w14:textId="148DE9C6" w:rsidR="00225762" w:rsidRPr="0003083C" w:rsidRDefault="00225762" w:rsidP="000F2EFA">
            <w:pPr>
              <w:wordWrap/>
              <w:rPr>
                <w:rFonts w:ascii="Jameel Noori Nastaleeq" w:hAnsi="Jameel Noori Nastaleeq" w:cs="Jameel Noori Nastaleeq"/>
                <w:b/>
                <w:bCs/>
                <w:szCs w:val="22"/>
              </w:rPr>
            </w:pPr>
            <w:r w:rsidRPr="0003083C">
              <w:rPr>
                <w:rFonts w:ascii="Jameel Noori Nastaleeq" w:hAnsi="Jameel Noori Nastaleeq" w:cs="Jameel Noori Nastaleeq"/>
                <w:b/>
                <w:bCs/>
                <w:noProof/>
                <w:szCs w:val="22"/>
              </w:rPr>
              <w:drawing>
                <wp:inline distT="0" distB="0" distL="0" distR="0" wp14:anchorId="234E1A70" wp14:editId="0658F56F">
                  <wp:extent cx="1638300" cy="1006475"/>
                  <wp:effectExtent l="0" t="0" r="0" b="3175"/>
                  <wp:docPr id="1478467977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78467977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0" cy="1006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762" w:rsidRPr="0003083C" w14:paraId="10AB3265" w14:textId="77777777" w:rsidTr="00426A4B">
        <w:trPr>
          <w:trHeight w:val="252"/>
        </w:trPr>
        <w:tc>
          <w:tcPr>
            <w:tcW w:w="1838" w:type="dxa"/>
            <w:vAlign w:val="center"/>
          </w:tcPr>
          <w:p w14:paraId="2A9391A9" w14:textId="628F1351" w:rsidR="00225762" w:rsidRPr="0003083C" w:rsidRDefault="00225762" w:rsidP="00BF3E6E">
            <w:pPr>
              <w:pStyle w:val="a6"/>
              <w:numPr>
                <w:ilvl w:val="0"/>
                <w:numId w:val="1"/>
              </w:numPr>
              <w:wordWrap/>
              <w:jc w:val="center"/>
              <w:rPr>
                <w:rFonts w:ascii="Jameel Noori Nastaleeq" w:hAnsi="Jameel Noori Nastaleeq" w:cs="Jameel Noori Nastaleeq"/>
                <w:b/>
                <w:bCs/>
                <w:color w:val="EE0000"/>
                <w:sz w:val="28"/>
                <w:szCs w:val="28"/>
              </w:rPr>
            </w:pPr>
          </w:p>
          <w:p w14:paraId="63F33FC7" w14:textId="422DB9A7" w:rsidR="00225762" w:rsidRPr="0003083C" w:rsidRDefault="00964C29" w:rsidP="00225762">
            <w:pPr>
              <w:wordWrap/>
              <w:jc w:val="center"/>
              <w:rPr>
                <w:rFonts w:ascii="Jameel Noori Nastaleeq" w:hAnsi="Jameel Noori Nastaleeq" w:cs="Jameel Noori Nastaleeq"/>
                <w:b/>
                <w:bCs/>
                <w:color w:val="EE0000"/>
                <w:sz w:val="28"/>
                <w:szCs w:val="28"/>
              </w:rPr>
            </w:pPr>
            <w:r w:rsidRPr="00964C29">
              <w:rPr>
                <w:rFonts w:ascii="Jameel Noori Nastaleeq" w:hAnsi="Jameel Noori Nastaleeq" w:cs="Jameel Noori Nastaleeq" w:hint="cs"/>
                <w:b/>
                <w:bCs/>
                <w:color w:val="EE0000"/>
                <w:sz w:val="28"/>
                <w:szCs w:val="28"/>
                <w:rtl/>
              </w:rPr>
              <w:t>بھاری</w:t>
            </w:r>
            <w:r w:rsidRPr="00964C29">
              <w:rPr>
                <w:rFonts w:ascii="Jameel Noori Nastaleeq" w:hAnsi="Jameel Noori Nastaleeq" w:cs="Jameel Noori Nastaleeq"/>
                <w:b/>
                <w:bCs/>
                <w:color w:val="EE0000"/>
                <w:sz w:val="28"/>
                <w:szCs w:val="28"/>
                <w:rtl/>
              </w:rPr>
              <w:t xml:space="preserve"> </w:t>
            </w:r>
            <w:r w:rsidRPr="00964C29">
              <w:rPr>
                <w:rFonts w:ascii="Jameel Noori Nastaleeq" w:hAnsi="Jameel Noori Nastaleeq" w:cs="Jameel Noori Nastaleeq" w:hint="cs"/>
                <w:b/>
                <w:bCs/>
                <w:color w:val="EE0000"/>
                <w:sz w:val="28"/>
                <w:szCs w:val="28"/>
                <w:rtl/>
              </w:rPr>
              <w:t>سامان</w:t>
            </w:r>
            <w:r w:rsidRPr="00964C29">
              <w:rPr>
                <w:rFonts w:ascii="Jameel Noori Nastaleeq" w:hAnsi="Jameel Noori Nastaleeq" w:cs="Jameel Noori Nastaleeq"/>
                <w:b/>
                <w:bCs/>
                <w:color w:val="EE0000"/>
                <w:sz w:val="28"/>
                <w:szCs w:val="28"/>
                <w:rtl/>
              </w:rPr>
              <w:t xml:space="preserve"> </w:t>
            </w:r>
            <w:r w:rsidRPr="00964C29">
              <w:rPr>
                <w:rFonts w:ascii="Jameel Noori Nastaleeq" w:hAnsi="Jameel Noori Nastaleeq" w:cs="Jameel Noori Nastaleeq" w:hint="cs"/>
                <w:b/>
                <w:bCs/>
                <w:color w:val="EE0000"/>
                <w:sz w:val="28"/>
                <w:szCs w:val="28"/>
                <w:rtl/>
              </w:rPr>
              <w:t>کی</w:t>
            </w:r>
            <w:r w:rsidRPr="00964C29">
              <w:rPr>
                <w:rFonts w:ascii="Jameel Noori Nastaleeq" w:hAnsi="Jameel Noori Nastaleeq" w:cs="Jameel Noori Nastaleeq"/>
                <w:b/>
                <w:bCs/>
                <w:color w:val="EE0000"/>
                <w:sz w:val="28"/>
                <w:szCs w:val="28"/>
                <w:rtl/>
              </w:rPr>
              <w:t xml:space="preserve"> </w:t>
            </w:r>
            <w:r w:rsidRPr="00964C29">
              <w:rPr>
                <w:rFonts w:ascii="Jameel Noori Nastaleeq" w:hAnsi="Jameel Noori Nastaleeq" w:cs="Jameel Noori Nastaleeq" w:hint="cs"/>
                <w:b/>
                <w:bCs/>
                <w:color w:val="EE0000"/>
                <w:sz w:val="28"/>
                <w:szCs w:val="28"/>
                <w:rtl/>
              </w:rPr>
              <w:t>ہینڈ</w:t>
            </w:r>
            <w:r w:rsidRPr="00964C29">
              <w:rPr>
                <w:rFonts w:ascii="Jameel Noori Nastaleeq" w:hAnsi="Jameel Noori Nastaleeq" w:cs="Jameel Noori Nastaleeq"/>
                <w:b/>
                <w:bCs/>
                <w:color w:val="EE0000"/>
                <w:sz w:val="28"/>
                <w:szCs w:val="28"/>
                <w:rtl/>
              </w:rPr>
              <w:t xml:space="preserve"> </w:t>
            </w:r>
            <w:r w:rsidRPr="00964C29">
              <w:rPr>
                <w:rFonts w:ascii="Jameel Noori Nastaleeq" w:hAnsi="Jameel Noori Nastaleeq" w:cs="Jameel Noori Nastaleeq" w:hint="cs"/>
                <w:b/>
                <w:bCs/>
                <w:color w:val="EE0000"/>
                <w:sz w:val="28"/>
                <w:szCs w:val="28"/>
                <w:rtl/>
              </w:rPr>
              <w:t>لنگ</w:t>
            </w:r>
          </w:p>
        </w:tc>
        <w:tc>
          <w:tcPr>
            <w:tcW w:w="6473" w:type="dxa"/>
            <w:vAlign w:val="center"/>
          </w:tcPr>
          <w:p w14:paraId="090F3165" w14:textId="677D2DA6" w:rsidR="00225762" w:rsidRPr="0003083C" w:rsidRDefault="00964C29" w:rsidP="00F81470">
            <w:pPr>
              <w:wordWrap/>
              <w:jc w:val="right"/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</w:rPr>
            </w:pPr>
            <w:r w:rsidRPr="00964C29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غیر</w:t>
            </w:r>
            <w:r w:rsidRPr="00964C29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964C29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مجاز</w:t>
            </w:r>
            <w:r w:rsidRPr="00964C29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964C29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افراد</w:t>
            </w:r>
            <w:r w:rsidRPr="00964C29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964C29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کے</w:t>
            </w:r>
            <w:r w:rsidRPr="00964C29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964C29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داخلے</w:t>
            </w:r>
            <w:r w:rsidRPr="00964C29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964C29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پر</w:t>
            </w:r>
            <w:r w:rsidRPr="00964C29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964C29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پابندی</w:t>
            </w:r>
            <w:r w:rsidR="0003083C" w:rsidRPr="0003083C">
              <w:rPr>
                <w:rFonts w:ascii="Cambria Math" w:eastAsiaTheme="minorHAnsi" w:hAnsi="Cambria Math" w:cs="Cambria Math"/>
                <w:b/>
                <w:bCs/>
                <w:sz w:val="28"/>
                <w:szCs w:val="28"/>
              </w:rPr>
              <w:t>√</w:t>
            </w:r>
          </w:p>
          <w:p w14:paraId="26E6B0F5" w14:textId="53E6DCA6" w:rsidR="00225762" w:rsidRPr="0003083C" w:rsidRDefault="008F56B8" w:rsidP="00F81470">
            <w:pPr>
              <w:wordWrap/>
              <w:jc w:val="right"/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</w:rPr>
            </w:pPr>
            <w:r w:rsidRPr="008F56B8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کارکنوں</w:t>
            </w:r>
            <w:r w:rsidRPr="008F56B8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8F56B8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کے</w:t>
            </w:r>
            <w:r w:rsidRPr="008F56B8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8F56B8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درمیان</w:t>
            </w:r>
            <w:r w:rsidRPr="008F56B8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8F56B8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مناسب</w:t>
            </w:r>
            <w:r w:rsidRPr="008F56B8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8F56B8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حفاظتی</w:t>
            </w:r>
            <w:r w:rsidRPr="008F56B8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8F56B8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فاصلہ</w:t>
            </w:r>
            <w:r w:rsidRPr="008F56B8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8F56B8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برقرار</w:t>
            </w:r>
            <w:r w:rsidRPr="008F56B8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8F56B8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رکھیں</w:t>
            </w:r>
            <w:r w:rsidR="0003083C" w:rsidRPr="0003083C">
              <w:rPr>
                <w:rFonts w:ascii="Cambria Math" w:eastAsiaTheme="minorHAnsi" w:hAnsi="Cambria Math" w:cs="Cambria Math"/>
                <w:b/>
                <w:bCs/>
                <w:sz w:val="28"/>
                <w:szCs w:val="28"/>
              </w:rPr>
              <w:t>√</w:t>
            </w:r>
          </w:p>
          <w:p w14:paraId="05E2A3D1" w14:textId="5E2986DA" w:rsidR="00225762" w:rsidRPr="0003083C" w:rsidRDefault="008F56B8" w:rsidP="00F81470">
            <w:pPr>
              <w:wordWrap/>
              <w:jc w:val="right"/>
              <w:rPr>
                <w:rFonts w:ascii="Jameel Noori Nastaleeq" w:eastAsiaTheme="minorHAnsi" w:hAnsi="Jameel Noori Nastaleeq" w:cs="Jameel Noori Nastaleeq"/>
                <w:b/>
                <w:bCs/>
                <w:sz w:val="28"/>
                <w:szCs w:val="28"/>
              </w:rPr>
            </w:pPr>
            <w:r w:rsidRPr="008F56B8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لفٹنگ</w:t>
            </w:r>
            <w:r w:rsidRPr="008F56B8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8F56B8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وائر</w:t>
            </w:r>
            <w:r w:rsidRPr="008F56B8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8F56B8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رسی</w:t>
            </w:r>
            <w:r w:rsidRPr="008F56B8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8F56B8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کی</w:t>
            </w:r>
            <w:r w:rsidRPr="008F56B8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8F56B8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جانچ</w:t>
            </w:r>
            <w:r w:rsidRPr="008F56B8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8F56B8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اور</w:t>
            </w:r>
            <w:r w:rsidRPr="008F56B8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8F56B8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بر</w:t>
            </w:r>
            <w:r w:rsidRPr="008F56B8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8F56B8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وقت</w:t>
            </w:r>
            <w:r w:rsidRPr="008F56B8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8F56B8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تبدیلی</w:t>
            </w:r>
            <w:r w:rsidRPr="008F56B8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8F56B8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کریں</w:t>
            </w:r>
            <w:r w:rsidR="0003083C" w:rsidRPr="0003083C">
              <w:rPr>
                <w:rFonts w:ascii="Cambria Math" w:eastAsiaTheme="minorHAnsi" w:hAnsi="Cambria Math" w:cs="Cambria Math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2653" w:type="dxa"/>
            <w:vAlign w:val="center"/>
          </w:tcPr>
          <w:p w14:paraId="62B33954" w14:textId="4FB26EAE" w:rsidR="00225762" w:rsidRPr="0003083C" w:rsidRDefault="00225762" w:rsidP="000F2EFA">
            <w:pPr>
              <w:wordWrap/>
              <w:rPr>
                <w:rFonts w:ascii="Jameel Noori Nastaleeq" w:hAnsi="Jameel Noori Nastaleeq" w:cs="Jameel Noori Nastaleeq"/>
                <w:b/>
                <w:bCs/>
                <w:szCs w:val="22"/>
              </w:rPr>
            </w:pPr>
            <w:r w:rsidRPr="0003083C">
              <w:rPr>
                <w:rFonts w:ascii="Jameel Noori Nastaleeq" w:hAnsi="Jameel Noori Nastaleeq" w:cs="Jameel Noori Nastaleeq"/>
                <w:b/>
                <w:bCs/>
                <w:noProof/>
                <w:szCs w:val="22"/>
              </w:rPr>
              <w:drawing>
                <wp:inline distT="0" distB="0" distL="0" distR="0" wp14:anchorId="0B4CEEAB" wp14:editId="216CC75A">
                  <wp:extent cx="1638300" cy="1021715"/>
                  <wp:effectExtent l="0" t="0" r="0" b="6985"/>
                  <wp:docPr id="1439620127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9620127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0" cy="10217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762" w:rsidRPr="0003083C" w14:paraId="1A031428" w14:textId="77777777" w:rsidTr="00426A4B">
        <w:trPr>
          <w:trHeight w:val="252"/>
        </w:trPr>
        <w:tc>
          <w:tcPr>
            <w:tcW w:w="1838" w:type="dxa"/>
            <w:vAlign w:val="center"/>
          </w:tcPr>
          <w:p w14:paraId="17D80A51" w14:textId="10269C06" w:rsidR="00225762" w:rsidRPr="0003083C" w:rsidRDefault="00225762" w:rsidP="00BA1D5D">
            <w:pPr>
              <w:pStyle w:val="a6"/>
              <w:numPr>
                <w:ilvl w:val="0"/>
                <w:numId w:val="1"/>
              </w:numPr>
              <w:wordWrap/>
              <w:jc w:val="center"/>
              <w:rPr>
                <w:rFonts w:ascii="Jameel Noori Nastaleeq" w:hAnsi="Jameel Noori Nastaleeq" w:cs="Jameel Noori Nastaleeq"/>
                <w:b/>
                <w:bCs/>
                <w:color w:val="EE0000"/>
                <w:sz w:val="28"/>
                <w:szCs w:val="28"/>
              </w:rPr>
            </w:pPr>
          </w:p>
          <w:p w14:paraId="4008368A" w14:textId="2198303A" w:rsidR="00225762" w:rsidRPr="0003083C" w:rsidRDefault="00D7396D" w:rsidP="00225762">
            <w:pPr>
              <w:wordWrap/>
              <w:jc w:val="center"/>
              <w:rPr>
                <w:rFonts w:ascii="Jameel Noori Nastaleeq" w:hAnsi="Jameel Noori Nastaleeq" w:cs="Jameel Noori Nastaleeq"/>
                <w:b/>
                <w:bCs/>
                <w:color w:val="EE0000"/>
                <w:sz w:val="28"/>
                <w:szCs w:val="28"/>
              </w:rPr>
            </w:pPr>
            <w:r w:rsidRPr="00D7396D">
              <w:rPr>
                <w:rFonts w:ascii="Jameel Noori Nastaleeq" w:hAnsi="Jameel Noori Nastaleeq" w:cs="Jameel Noori Nastaleeq" w:hint="cs"/>
                <w:b/>
                <w:bCs/>
                <w:color w:val="EE0000"/>
                <w:sz w:val="28"/>
                <w:szCs w:val="28"/>
                <w:rtl/>
              </w:rPr>
              <w:t>صنعتی</w:t>
            </w:r>
            <w:r w:rsidRPr="00D7396D">
              <w:rPr>
                <w:rFonts w:ascii="Jameel Noori Nastaleeq" w:hAnsi="Jameel Noori Nastaleeq" w:cs="Jameel Noori Nastaleeq"/>
                <w:b/>
                <w:bCs/>
                <w:color w:val="EE0000"/>
                <w:sz w:val="28"/>
                <w:szCs w:val="28"/>
                <w:rtl/>
              </w:rPr>
              <w:t xml:space="preserve"> </w:t>
            </w:r>
            <w:r w:rsidRPr="00D7396D">
              <w:rPr>
                <w:rFonts w:ascii="Jameel Noori Nastaleeq" w:hAnsi="Jameel Noori Nastaleeq" w:cs="Jameel Noori Nastaleeq" w:hint="cs"/>
                <w:b/>
                <w:bCs/>
                <w:color w:val="EE0000"/>
                <w:sz w:val="28"/>
                <w:szCs w:val="28"/>
                <w:rtl/>
              </w:rPr>
              <w:t>روبوٹ</w:t>
            </w:r>
          </w:p>
        </w:tc>
        <w:tc>
          <w:tcPr>
            <w:tcW w:w="6473" w:type="dxa"/>
            <w:vAlign w:val="center"/>
          </w:tcPr>
          <w:p w14:paraId="77621008" w14:textId="78D2DAB0" w:rsidR="00225762" w:rsidRPr="0003083C" w:rsidRDefault="00D7396D" w:rsidP="00F81470">
            <w:pPr>
              <w:wordWrap/>
              <w:jc w:val="right"/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</w:rPr>
            </w:pPr>
            <w:r w:rsidRPr="00D7396D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روبوٹ</w:t>
            </w:r>
            <w:r w:rsidRPr="00D7396D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D7396D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کے</w:t>
            </w:r>
            <w:r w:rsidRPr="00D7396D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D7396D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آپر</w:t>
            </w:r>
            <w:r w:rsidRPr="00D7396D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D7396D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ٹینگ</w:t>
            </w:r>
            <w:r w:rsidRPr="00D7396D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D7396D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دائرے</w:t>
            </w:r>
            <w:r w:rsidRPr="00D7396D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D7396D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میں</w:t>
            </w:r>
            <w:r w:rsidRPr="00D7396D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D7396D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داخلہ</w:t>
            </w:r>
            <w:r w:rsidRPr="00D7396D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D7396D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ممنوع</w:t>
            </w:r>
            <w:r w:rsidRPr="00D7396D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D7396D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ہے</w:t>
            </w:r>
            <w:r w:rsidR="0003083C" w:rsidRPr="0003083C">
              <w:rPr>
                <w:rFonts w:ascii="Cambria Math" w:eastAsiaTheme="minorHAnsi" w:hAnsi="Cambria Math" w:cs="Cambria Math"/>
                <w:b/>
                <w:bCs/>
                <w:sz w:val="28"/>
                <w:szCs w:val="28"/>
              </w:rPr>
              <w:t>√</w:t>
            </w:r>
          </w:p>
          <w:p w14:paraId="080DFC85" w14:textId="0F864BEE" w:rsidR="00225762" w:rsidRPr="0003083C" w:rsidRDefault="00D7396D" w:rsidP="00F81470">
            <w:pPr>
              <w:wordWrap/>
              <w:jc w:val="right"/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</w:rPr>
            </w:pPr>
            <w:r w:rsidRPr="00D7396D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حفاظتی</w:t>
            </w:r>
            <w:r w:rsidRPr="00D7396D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D7396D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آلات</w:t>
            </w:r>
            <w:r w:rsidRPr="00D7396D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D7396D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کے</w:t>
            </w:r>
            <w:r w:rsidRPr="00D7396D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D7396D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درست</w:t>
            </w:r>
            <w:r w:rsidRPr="00D7396D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D7396D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کام</w:t>
            </w:r>
            <w:r w:rsidRPr="00D7396D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D7396D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کرنے</w:t>
            </w:r>
            <w:r w:rsidRPr="00D7396D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D7396D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کی</w:t>
            </w:r>
            <w:r w:rsidRPr="00D7396D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D7396D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تصدیق</w:t>
            </w:r>
            <w:r w:rsidRPr="00D7396D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D7396D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کریں</w:t>
            </w:r>
            <w:r w:rsidR="0003083C" w:rsidRPr="0003083C">
              <w:rPr>
                <w:rFonts w:ascii="Cambria Math" w:eastAsiaTheme="minorHAnsi" w:hAnsi="Cambria Math" w:cs="Cambria Math"/>
                <w:b/>
                <w:bCs/>
                <w:sz w:val="28"/>
                <w:szCs w:val="28"/>
              </w:rPr>
              <w:t>√</w:t>
            </w:r>
          </w:p>
          <w:p w14:paraId="16211C89" w14:textId="2054F1F9" w:rsidR="00225762" w:rsidRPr="0003083C" w:rsidRDefault="00401A0E" w:rsidP="00F81470">
            <w:pPr>
              <w:wordWrap/>
              <w:jc w:val="right"/>
              <w:rPr>
                <w:rFonts w:ascii="Jameel Noori Nastaleeq" w:eastAsiaTheme="minorHAnsi" w:hAnsi="Jameel Noori Nastaleeq" w:cs="Jameel Noori Nastaleeq"/>
                <w:b/>
                <w:bCs/>
                <w:sz w:val="28"/>
                <w:szCs w:val="28"/>
              </w:rPr>
            </w:pPr>
            <w:r w:rsidRPr="00401A0E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معائنہ</w:t>
            </w:r>
            <w:r w:rsidRPr="00401A0E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401A0E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یا</w:t>
            </w:r>
            <w:r w:rsidRPr="00401A0E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401A0E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مرمت</w:t>
            </w:r>
            <w:r w:rsidRPr="00401A0E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401A0E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کے</w:t>
            </w:r>
            <w:r w:rsidRPr="00401A0E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401A0E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دوران</w:t>
            </w:r>
            <w:r w:rsidRPr="00401A0E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401A0E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آپریشن</w:t>
            </w:r>
            <w:r w:rsidRPr="00401A0E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401A0E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معطل</w:t>
            </w:r>
            <w:r w:rsidRPr="00401A0E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401A0E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رکھا</w:t>
            </w:r>
            <w:r w:rsidRPr="00401A0E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401A0E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جائے</w:t>
            </w:r>
            <w:r w:rsidR="0003083C" w:rsidRPr="0003083C">
              <w:rPr>
                <w:rFonts w:ascii="Cambria Math" w:eastAsiaTheme="minorHAnsi" w:hAnsi="Cambria Math" w:cs="Cambria Math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2653" w:type="dxa"/>
            <w:vAlign w:val="center"/>
          </w:tcPr>
          <w:p w14:paraId="0F50636D" w14:textId="32CE5B33" w:rsidR="00225762" w:rsidRPr="0003083C" w:rsidRDefault="007D7C8B" w:rsidP="000F2EFA">
            <w:pPr>
              <w:wordWrap/>
              <w:rPr>
                <w:rFonts w:ascii="Jameel Noori Nastaleeq" w:hAnsi="Jameel Noori Nastaleeq" w:cs="Jameel Noori Nastaleeq"/>
                <w:b/>
                <w:bCs/>
                <w:szCs w:val="22"/>
              </w:rPr>
            </w:pPr>
            <w:r w:rsidRPr="0003083C">
              <w:rPr>
                <w:rFonts w:ascii="Jameel Noori Nastaleeq" w:hAnsi="Jameel Noori Nastaleeq" w:cs="Jameel Noori Nastaleeq"/>
                <w:b/>
                <w:bCs/>
                <w:noProof/>
                <w:szCs w:val="22"/>
              </w:rPr>
              <w:drawing>
                <wp:inline distT="0" distB="0" distL="0" distR="0" wp14:anchorId="318D8F2A" wp14:editId="1EBA1DB8">
                  <wp:extent cx="1638300" cy="1040765"/>
                  <wp:effectExtent l="0" t="0" r="0" b="6985"/>
                  <wp:docPr id="803415587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3415587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0" cy="10407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3159D11" w14:textId="77777777" w:rsidR="000F2EFA" w:rsidRPr="0003083C" w:rsidRDefault="000F2EFA" w:rsidP="000F2EFA">
      <w:pPr>
        <w:wordWrap/>
        <w:spacing w:after="0"/>
        <w:rPr>
          <w:rFonts w:ascii="Jameel Noori Nastaleeq" w:hAnsi="Jameel Noori Nastaleeq" w:cs="Jameel Noori Nastaleeq"/>
          <w:b/>
          <w:bCs/>
          <w:szCs w:val="22"/>
        </w:rPr>
      </w:pPr>
    </w:p>
    <w:p w14:paraId="417E90CC" w14:textId="27B8CB75" w:rsidR="000F2EFA" w:rsidRPr="0003083C" w:rsidRDefault="000F2EFA" w:rsidP="000F2EFA">
      <w:pPr>
        <w:wordWrap/>
        <w:spacing w:after="0"/>
        <w:rPr>
          <w:rFonts w:ascii="Jameel Noori Nastaleeq" w:hAnsi="Jameel Noori Nastaleeq" w:cs="Jameel Noori Nastaleeq"/>
          <w:b/>
          <w:bCs/>
          <w:sz w:val="24"/>
        </w:rPr>
      </w:pPr>
      <w:r w:rsidRPr="0003083C">
        <w:rPr>
          <w:rFonts w:ascii="Jameel Noori Nastaleeq" w:hAnsi="Jameel Noori Nastaleeq" w:cs="Jameel Noori Nastaleeq"/>
          <w:b/>
          <w:bCs/>
          <w:sz w:val="24"/>
        </w:rPr>
        <w:t xml:space="preserve"> </w:t>
      </w:r>
    </w:p>
    <w:p w14:paraId="2F85BD73" w14:textId="77777777" w:rsidR="000F2EFA" w:rsidRPr="0003083C" w:rsidRDefault="000F2EFA" w:rsidP="000F2EFA">
      <w:pPr>
        <w:wordWrap/>
        <w:spacing w:after="0"/>
        <w:rPr>
          <w:rFonts w:ascii="Jameel Noori Nastaleeq" w:hAnsi="Jameel Noori Nastaleeq" w:cs="Jameel Noori Nastaleeq"/>
          <w:b/>
          <w:bCs/>
          <w:sz w:val="24"/>
        </w:rPr>
      </w:pPr>
    </w:p>
    <w:p w14:paraId="2B112B85" w14:textId="77777777" w:rsidR="007D7C8B" w:rsidRPr="0003083C" w:rsidRDefault="007D7C8B">
      <w:pPr>
        <w:widowControl/>
        <w:wordWrap/>
        <w:autoSpaceDE/>
        <w:autoSpaceDN/>
        <w:rPr>
          <w:rFonts w:ascii="Jameel Noori Nastaleeq" w:hAnsi="Jameel Noori Nastaleeq" w:cs="Jameel Noori Nastaleeq"/>
          <w:b/>
          <w:bCs/>
          <w:sz w:val="24"/>
        </w:rPr>
      </w:pPr>
      <w:r w:rsidRPr="0003083C">
        <w:rPr>
          <w:rFonts w:ascii="Jameel Noori Nastaleeq" w:hAnsi="Jameel Noori Nastaleeq" w:cs="Jameel Noori Nastaleeq"/>
          <w:b/>
          <w:bCs/>
          <w:sz w:val="24"/>
        </w:rPr>
        <w:br w:type="page"/>
      </w:r>
    </w:p>
    <w:p w14:paraId="2C51CD83" w14:textId="77777777" w:rsidR="00401A0E" w:rsidRDefault="00401A0E" w:rsidP="00D152CF">
      <w:pPr>
        <w:wordWrap/>
        <w:spacing w:after="0"/>
        <w:jc w:val="center"/>
        <w:rPr>
          <w:rFonts w:ascii="Jameel Noori Nastaleeq" w:hAnsi="Jameel Noori Nastaleeq" w:cs="Jameel Noori Nastaleeq"/>
          <w:b/>
          <w:bCs/>
          <w:sz w:val="44"/>
          <w:szCs w:val="44"/>
          <w:rtl/>
        </w:rPr>
      </w:pPr>
      <w:r w:rsidRPr="00401A0E">
        <w:rPr>
          <w:rFonts w:ascii="Jameel Noori Nastaleeq" w:hAnsi="Jameel Noori Nastaleeq" w:cs="Jameel Noori Nastaleeq" w:hint="cs"/>
          <w:b/>
          <w:bCs/>
          <w:sz w:val="44"/>
          <w:szCs w:val="44"/>
          <w:rtl/>
        </w:rPr>
        <w:lastRenderedPageBreak/>
        <w:t>پیشه</w:t>
      </w:r>
      <w:r w:rsidRPr="00401A0E">
        <w:rPr>
          <w:rFonts w:ascii="Jameel Noori Nastaleeq" w:hAnsi="Jameel Noori Nastaleeq" w:cs="Jameel Noori Nastaleeq"/>
          <w:b/>
          <w:bCs/>
          <w:sz w:val="44"/>
          <w:szCs w:val="44"/>
          <w:rtl/>
        </w:rPr>
        <w:t xml:space="preserve"> </w:t>
      </w:r>
      <w:r w:rsidRPr="00401A0E">
        <w:rPr>
          <w:rFonts w:ascii="Jameel Noori Nastaleeq" w:hAnsi="Jameel Noori Nastaleeq" w:cs="Jameel Noori Nastaleeq" w:hint="cs"/>
          <w:b/>
          <w:bCs/>
          <w:sz w:val="44"/>
          <w:szCs w:val="44"/>
          <w:rtl/>
        </w:rPr>
        <w:t>ورانه</w:t>
      </w:r>
      <w:r w:rsidRPr="00401A0E">
        <w:rPr>
          <w:rFonts w:ascii="Jameel Noori Nastaleeq" w:hAnsi="Jameel Noori Nastaleeq" w:cs="Jameel Noori Nastaleeq"/>
          <w:b/>
          <w:bCs/>
          <w:sz w:val="44"/>
          <w:szCs w:val="44"/>
          <w:rtl/>
        </w:rPr>
        <w:t xml:space="preserve"> </w:t>
      </w:r>
      <w:r w:rsidRPr="00401A0E">
        <w:rPr>
          <w:rFonts w:ascii="Jameel Noori Nastaleeq" w:hAnsi="Jameel Noori Nastaleeq" w:cs="Jameel Noori Nastaleeq" w:hint="cs"/>
          <w:b/>
          <w:bCs/>
          <w:sz w:val="44"/>
          <w:szCs w:val="44"/>
          <w:rtl/>
        </w:rPr>
        <w:t>حفاظت</w:t>
      </w:r>
      <w:r w:rsidRPr="00401A0E">
        <w:rPr>
          <w:rFonts w:ascii="Jameel Noori Nastaleeq" w:hAnsi="Jameel Noori Nastaleeq" w:cs="Jameel Noori Nastaleeq"/>
          <w:b/>
          <w:bCs/>
          <w:sz w:val="44"/>
          <w:szCs w:val="44"/>
          <w:rtl/>
        </w:rPr>
        <w:t xml:space="preserve"> </w:t>
      </w:r>
      <w:r w:rsidRPr="00401A0E">
        <w:rPr>
          <w:rFonts w:ascii="Jameel Noori Nastaleeq" w:hAnsi="Jameel Noori Nastaleeq" w:cs="Jameel Noori Nastaleeq" w:hint="cs"/>
          <w:b/>
          <w:bCs/>
          <w:sz w:val="44"/>
          <w:szCs w:val="44"/>
          <w:rtl/>
        </w:rPr>
        <w:t>اس</w:t>
      </w:r>
      <w:r w:rsidRPr="00401A0E">
        <w:rPr>
          <w:rFonts w:ascii="Jameel Noori Nastaleeq" w:hAnsi="Jameel Noori Nastaleeq" w:cs="Jameel Noori Nastaleeq"/>
          <w:b/>
          <w:bCs/>
          <w:sz w:val="44"/>
          <w:szCs w:val="44"/>
          <w:rtl/>
        </w:rPr>
        <w:t xml:space="preserve"> </w:t>
      </w:r>
      <w:r w:rsidRPr="00401A0E">
        <w:rPr>
          <w:rFonts w:ascii="Jameel Noori Nastaleeq" w:hAnsi="Jameel Noori Nastaleeq" w:cs="Jameel Noori Nastaleeq" w:hint="cs"/>
          <w:b/>
          <w:bCs/>
          <w:sz w:val="44"/>
          <w:szCs w:val="44"/>
          <w:rtl/>
        </w:rPr>
        <w:t>پر</w:t>
      </w:r>
      <w:r w:rsidRPr="00401A0E">
        <w:rPr>
          <w:rFonts w:ascii="Jameel Noori Nastaleeq" w:hAnsi="Jameel Noori Nastaleeq" w:cs="Jameel Noori Nastaleeq"/>
          <w:b/>
          <w:bCs/>
          <w:sz w:val="44"/>
          <w:szCs w:val="44"/>
          <w:rtl/>
        </w:rPr>
        <w:t xml:space="preserve"> </w:t>
      </w:r>
      <w:r w:rsidRPr="00401A0E">
        <w:rPr>
          <w:rFonts w:ascii="Jameel Noori Nastaleeq" w:hAnsi="Jameel Noori Nastaleeq" w:cs="Jameel Noori Nastaleeq" w:hint="cs"/>
          <w:b/>
          <w:bCs/>
          <w:sz w:val="44"/>
          <w:szCs w:val="44"/>
          <w:rtl/>
        </w:rPr>
        <w:t>لازمی</w:t>
      </w:r>
      <w:r w:rsidRPr="00401A0E">
        <w:rPr>
          <w:rFonts w:ascii="Jameel Noori Nastaleeq" w:hAnsi="Jameel Noori Nastaleeq" w:cs="Jameel Noori Nastaleeq"/>
          <w:b/>
          <w:bCs/>
          <w:sz w:val="44"/>
          <w:szCs w:val="44"/>
          <w:rtl/>
        </w:rPr>
        <w:t xml:space="preserve"> </w:t>
      </w:r>
      <w:r w:rsidRPr="00401A0E">
        <w:rPr>
          <w:rFonts w:ascii="Jameel Noori Nastaleeq" w:hAnsi="Jameel Noori Nastaleeq" w:cs="Jameel Noori Nastaleeq" w:hint="cs"/>
          <w:b/>
          <w:bCs/>
          <w:sz w:val="44"/>
          <w:szCs w:val="44"/>
          <w:rtl/>
        </w:rPr>
        <w:t>عمل</w:t>
      </w:r>
      <w:r w:rsidRPr="00401A0E">
        <w:rPr>
          <w:rFonts w:ascii="Jameel Noori Nastaleeq" w:hAnsi="Jameel Noori Nastaleeq" w:cs="Jameel Noori Nastaleeq"/>
          <w:b/>
          <w:bCs/>
          <w:sz w:val="44"/>
          <w:szCs w:val="44"/>
          <w:rtl/>
        </w:rPr>
        <w:t xml:space="preserve"> </w:t>
      </w:r>
      <w:r w:rsidRPr="00401A0E">
        <w:rPr>
          <w:rFonts w:ascii="Jameel Noori Nastaleeq" w:hAnsi="Jameel Noori Nastaleeq" w:cs="Jameel Noori Nastaleeq" w:hint="cs"/>
          <w:b/>
          <w:bCs/>
          <w:sz w:val="44"/>
          <w:szCs w:val="44"/>
          <w:rtl/>
        </w:rPr>
        <w:t>کیا</w:t>
      </w:r>
      <w:r w:rsidRPr="00401A0E">
        <w:rPr>
          <w:rFonts w:ascii="Jameel Noori Nastaleeq" w:hAnsi="Jameel Noori Nastaleeq" w:cs="Jameel Noori Nastaleeq"/>
          <w:b/>
          <w:bCs/>
          <w:sz w:val="44"/>
          <w:szCs w:val="44"/>
          <w:rtl/>
        </w:rPr>
        <w:t xml:space="preserve"> </w:t>
      </w:r>
      <w:r w:rsidRPr="00401A0E">
        <w:rPr>
          <w:rFonts w:ascii="Jameel Noori Nastaleeq" w:hAnsi="Jameel Noori Nastaleeq" w:cs="Jameel Noori Nastaleeq" w:hint="cs"/>
          <w:b/>
          <w:bCs/>
          <w:sz w:val="44"/>
          <w:szCs w:val="44"/>
          <w:rtl/>
        </w:rPr>
        <w:t>جائے</w:t>
      </w:r>
      <w:r w:rsidRPr="00401A0E">
        <w:rPr>
          <w:rFonts w:ascii="Jameel Noori Nastaleeq" w:hAnsi="Jameel Noori Nastaleeq" w:cs="Jameel Noori Nastaleeq"/>
          <w:b/>
          <w:bCs/>
          <w:sz w:val="44"/>
          <w:szCs w:val="44"/>
          <w:rtl/>
        </w:rPr>
        <w:t xml:space="preserve"> </w:t>
      </w:r>
    </w:p>
    <w:p w14:paraId="0E563E5E" w14:textId="62771FDF" w:rsidR="00D152CF" w:rsidRDefault="00401A0E" w:rsidP="00D152CF">
      <w:pPr>
        <w:wordWrap/>
        <w:spacing w:after="0"/>
        <w:jc w:val="center"/>
        <w:rPr>
          <w:rFonts w:ascii="Jameel Noori Nastaleeq" w:hAnsi="Jameel Noori Nastaleeq" w:cs="Jameel Noori Nastaleeq"/>
          <w:b/>
          <w:bCs/>
          <w:color w:val="FFC000"/>
          <w:sz w:val="44"/>
          <w:szCs w:val="44"/>
          <w:rtl/>
        </w:rPr>
      </w:pPr>
      <w:r w:rsidRPr="00401A0E">
        <w:rPr>
          <w:rFonts w:ascii="Jameel Noori Nastaleeq" w:hAnsi="Jameel Noori Nastaleeq" w:cs="Jameel Noori Nastaleeq" w:hint="cs"/>
          <w:b/>
          <w:bCs/>
          <w:color w:val="FFC000"/>
          <w:sz w:val="44"/>
          <w:szCs w:val="44"/>
          <w:rtl/>
        </w:rPr>
        <w:t>کارکنوں</w:t>
      </w:r>
      <w:r w:rsidRPr="00401A0E">
        <w:rPr>
          <w:rFonts w:ascii="Jameel Noori Nastaleeq" w:hAnsi="Jameel Noori Nastaleeq" w:cs="Jameel Noori Nastaleeq"/>
          <w:b/>
          <w:bCs/>
          <w:color w:val="FFC000"/>
          <w:sz w:val="44"/>
          <w:szCs w:val="44"/>
          <w:rtl/>
        </w:rPr>
        <w:t xml:space="preserve"> </w:t>
      </w:r>
      <w:r w:rsidRPr="00401A0E">
        <w:rPr>
          <w:rFonts w:ascii="Jameel Noori Nastaleeq" w:hAnsi="Jameel Noori Nastaleeq" w:cs="Jameel Noori Nastaleeq" w:hint="cs"/>
          <w:b/>
          <w:bCs/>
          <w:color w:val="FFC000"/>
          <w:sz w:val="44"/>
          <w:szCs w:val="44"/>
          <w:rtl/>
        </w:rPr>
        <w:t>کے</w:t>
      </w:r>
      <w:r w:rsidRPr="00401A0E">
        <w:rPr>
          <w:rFonts w:ascii="Jameel Noori Nastaleeq" w:hAnsi="Jameel Noori Nastaleeq" w:cs="Jameel Noori Nastaleeq"/>
          <w:b/>
          <w:bCs/>
          <w:color w:val="FFC000"/>
          <w:sz w:val="44"/>
          <w:szCs w:val="44"/>
          <w:rtl/>
        </w:rPr>
        <w:t xml:space="preserve"> </w:t>
      </w:r>
      <w:r w:rsidRPr="00401A0E">
        <w:rPr>
          <w:rFonts w:ascii="Jameel Noori Nastaleeq" w:hAnsi="Jameel Noori Nastaleeq" w:cs="Jameel Noori Nastaleeq" w:hint="cs"/>
          <w:b/>
          <w:bCs/>
          <w:color w:val="FFC000"/>
          <w:sz w:val="44"/>
          <w:szCs w:val="44"/>
          <w:rtl/>
        </w:rPr>
        <w:t>لیے</w:t>
      </w:r>
      <w:r w:rsidRPr="00401A0E">
        <w:rPr>
          <w:rFonts w:ascii="Jameel Noori Nastaleeq" w:hAnsi="Jameel Noori Nastaleeq" w:cs="Jameel Noori Nastaleeq"/>
          <w:b/>
          <w:bCs/>
          <w:color w:val="FFC000"/>
          <w:sz w:val="44"/>
          <w:szCs w:val="44"/>
          <w:rtl/>
        </w:rPr>
        <w:t xml:space="preserve"> </w:t>
      </w:r>
      <w:r w:rsidRPr="00401A0E">
        <w:rPr>
          <w:rFonts w:ascii="Jameel Noori Nastaleeq" w:hAnsi="Jameel Noori Nastaleeq" w:cs="Jameel Noori Nastaleeq" w:hint="cs"/>
          <w:b/>
          <w:bCs/>
          <w:color w:val="FFC000"/>
          <w:sz w:val="44"/>
          <w:szCs w:val="44"/>
          <w:rtl/>
        </w:rPr>
        <w:t>اہم</w:t>
      </w:r>
      <w:r w:rsidRPr="00401A0E">
        <w:rPr>
          <w:rFonts w:ascii="Jameel Noori Nastaleeq" w:hAnsi="Jameel Noori Nastaleeq" w:cs="Jameel Noori Nastaleeq"/>
          <w:b/>
          <w:bCs/>
          <w:color w:val="FFC000"/>
          <w:sz w:val="44"/>
          <w:szCs w:val="44"/>
          <w:rtl/>
        </w:rPr>
        <w:t xml:space="preserve"> </w:t>
      </w:r>
      <w:r w:rsidRPr="00401A0E">
        <w:rPr>
          <w:rFonts w:ascii="Jameel Noori Nastaleeq" w:hAnsi="Jameel Noori Nastaleeq" w:cs="Jameel Noori Nastaleeq" w:hint="cs"/>
          <w:b/>
          <w:bCs/>
          <w:color w:val="FFC000"/>
          <w:sz w:val="44"/>
          <w:szCs w:val="44"/>
          <w:rtl/>
        </w:rPr>
        <w:t>حفاظتی</w:t>
      </w:r>
      <w:r w:rsidRPr="00401A0E">
        <w:rPr>
          <w:rFonts w:ascii="Jameel Noori Nastaleeq" w:hAnsi="Jameel Noori Nastaleeq" w:cs="Jameel Noori Nastaleeq"/>
          <w:b/>
          <w:bCs/>
          <w:color w:val="FFC000"/>
          <w:sz w:val="44"/>
          <w:szCs w:val="44"/>
          <w:rtl/>
        </w:rPr>
        <w:t xml:space="preserve"> </w:t>
      </w:r>
      <w:r w:rsidRPr="00401A0E">
        <w:rPr>
          <w:rFonts w:ascii="Jameel Noori Nastaleeq" w:hAnsi="Jameel Noori Nastaleeq" w:cs="Jameel Noori Nastaleeq" w:hint="cs"/>
          <w:b/>
          <w:bCs/>
          <w:color w:val="FFC000"/>
          <w:sz w:val="44"/>
          <w:szCs w:val="44"/>
          <w:rtl/>
        </w:rPr>
        <w:t>اصول</w:t>
      </w:r>
    </w:p>
    <w:p w14:paraId="3CDEA7FD" w14:textId="77777777" w:rsidR="00401A0E" w:rsidRPr="00401A0E" w:rsidRDefault="00401A0E" w:rsidP="00D152CF">
      <w:pPr>
        <w:wordWrap/>
        <w:spacing w:after="0"/>
        <w:jc w:val="center"/>
        <w:rPr>
          <w:rFonts w:ascii="Jameel Noori Nastaleeq" w:hAnsi="Jameel Noori Nastaleeq" w:cs="Jameel Noori Nastaleeq"/>
          <w:b/>
          <w:bCs/>
          <w:sz w:val="14"/>
          <w:szCs w:val="14"/>
        </w:rPr>
      </w:pPr>
    </w:p>
    <w:tbl>
      <w:tblPr>
        <w:tblStyle w:val="aa"/>
        <w:tblW w:w="10964" w:type="dxa"/>
        <w:tblLayout w:type="fixed"/>
        <w:tblLook w:val="04A0" w:firstRow="1" w:lastRow="0" w:firstColumn="1" w:lastColumn="0" w:noHBand="0" w:noVBand="1"/>
      </w:tblPr>
      <w:tblGrid>
        <w:gridCol w:w="1980"/>
        <w:gridCol w:w="6331"/>
        <w:gridCol w:w="2653"/>
      </w:tblGrid>
      <w:tr w:rsidR="007D7C8B" w:rsidRPr="0003083C" w14:paraId="0E267F71" w14:textId="77777777" w:rsidTr="007A1569">
        <w:trPr>
          <w:trHeight w:val="252"/>
        </w:trPr>
        <w:tc>
          <w:tcPr>
            <w:tcW w:w="1980" w:type="dxa"/>
            <w:vAlign w:val="center"/>
          </w:tcPr>
          <w:p w14:paraId="399F7F72" w14:textId="138319C8" w:rsidR="007D7C8B" w:rsidRPr="0003083C" w:rsidRDefault="007D7C8B" w:rsidP="003B1AE1">
            <w:pPr>
              <w:pStyle w:val="a6"/>
              <w:numPr>
                <w:ilvl w:val="0"/>
                <w:numId w:val="1"/>
              </w:numPr>
              <w:wordWrap/>
              <w:jc w:val="center"/>
              <w:rPr>
                <w:rFonts w:ascii="Jameel Noori Nastaleeq" w:hAnsi="Jameel Noori Nastaleeq" w:cs="Jameel Noori Nastaleeq"/>
                <w:b/>
                <w:bCs/>
                <w:color w:val="EE0000"/>
                <w:sz w:val="28"/>
                <w:szCs w:val="28"/>
              </w:rPr>
            </w:pPr>
          </w:p>
          <w:p w14:paraId="139F03C1" w14:textId="402C684E" w:rsidR="007D7C8B" w:rsidRPr="0003083C" w:rsidRDefault="00C37038" w:rsidP="009A2656">
            <w:pPr>
              <w:wordWrap/>
              <w:jc w:val="center"/>
              <w:rPr>
                <w:rFonts w:ascii="Jameel Noori Nastaleeq" w:hAnsi="Jameel Noori Nastaleeq" w:cs="Jameel Noori Nastaleeq"/>
                <w:b/>
                <w:bCs/>
                <w:color w:val="EE0000"/>
                <w:sz w:val="28"/>
                <w:szCs w:val="28"/>
              </w:rPr>
            </w:pPr>
            <w:r w:rsidRPr="00C37038">
              <w:rPr>
                <w:rFonts w:ascii="Jameel Noori Nastaleeq" w:hAnsi="Jameel Noori Nastaleeq" w:cs="Jameel Noori Nastaleeq" w:hint="cs"/>
                <w:b/>
                <w:bCs/>
                <w:color w:val="EE0000"/>
                <w:sz w:val="28"/>
                <w:szCs w:val="28"/>
                <w:rtl/>
              </w:rPr>
              <w:t>ویلڈنگ</w:t>
            </w:r>
            <w:r w:rsidRPr="00C37038">
              <w:rPr>
                <w:rFonts w:ascii="Jameel Noori Nastaleeq" w:hAnsi="Jameel Noori Nastaleeq" w:cs="Jameel Noori Nastaleeq"/>
                <w:b/>
                <w:bCs/>
                <w:color w:val="EE0000"/>
                <w:sz w:val="28"/>
                <w:szCs w:val="28"/>
                <w:rtl/>
              </w:rPr>
              <w:t xml:space="preserve"> </w:t>
            </w:r>
            <w:r w:rsidRPr="00C37038">
              <w:rPr>
                <w:rFonts w:ascii="Jameel Noori Nastaleeq" w:hAnsi="Jameel Noori Nastaleeq" w:cs="Jameel Noori Nastaleeq" w:hint="cs"/>
                <w:b/>
                <w:bCs/>
                <w:color w:val="EE0000"/>
                <w:sz w:val="28"/>
                <w:szCs w:val="28"/>
                <w:rtl/>
              </w:rPr>
              <w:t>کا</w:t>
            </w:r>
            <w:r w:rsidRPr="00C37038">
              <w:rPr>
                <w:rFonts w:ascii="Jameel Noori Nastaleeq" w:hAnsi="Jameel Noori Nastaleeq" w:cs="Jameel Noori Nastaleeq"/>
                <w:b/>
                <w:bCs/>
                <w:color w:val="EE0000"/>
                <w:sz w:val="28"/>
                <w:szCs w:val="28"/>
                <w:rtl/>
              </w:rPr>
              <w:t xml:space="preserve"> </w:t>
            </w:r>
            <w:r w:rsidRPr="00C37038">
              <w:rPr>
                <w:rFonts w:ascii="Jameel Noori Nastaleeq" w:hAnsi="Jameel Noori Nastaleeq" w:cs="Jameel Noori Nastaleeq" w:hint="cs"/>
                <w:b/>
                <w:bCs/>
                <w:color w:val="EE0000"/>
                <w:sz w:val="28"/>
                <w:szCs w:val="28"/>
                <w:rtl/>
              </w:rPr>
              <w:t>کام</w:t>
            </w:r>
          </w:p>
        </w:tc>
        <w:tc>
          <w:tcPr>
            <w:tcW w:w="6331" w:type="dxa"/>
            <w:vAlign w:val="center"/>
          </w:tcPr>
          <w:p w14:paraId="25CE4592" w14:textId="34FBCEA9" w:rsidR="007D7C8B" w:rsidRPr="0003083C" w:rsidRDefault="00DA01CC" w:rsidP="0003083C">
            <w:pPr>
              <w:wordWrap/>
              <w:jc w:val="right"/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</w:rPr>
            </w:pPr>
            <w:r w:rsidRPr="00DA01CC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فیس</w:t>
            </w:r>
            <w:r w:rsidRPr="00DA01CC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DA01CC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شیلڈ</w:t>
            </w:r>
            <w:r w:rsidRPr="00DA01CC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DA01CC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پہنیں</w:t>
            </w:r>
            <w:r w:rsidR="0003083C" w:rsidRPr="0003083C">
              <w:rPr>
                <w:rFonts w:ascii="Cambria Math" w:eastAsiaTheme="minorHAnsi" w:hAnsi="Cambria Math" w:cs="Cambria Math"/>
                <w:b/>
                <w:bCs/>
                <w:sz w:val="28"/>
                <w:szCs w:val="28"/>
              </w:rPr>
              <w:t>√</w:t>
            </w:r>
          </w:p>
          <w:p w14:paraId="754FA895" w14:textId="67D9BA57" w:rsidR="007D7C8B" w:rsidRPr="0003083C" w:rsidRDefault="00DA01CC" w:rsidP="0003083C">
            <w:pPr>
              <w:wordWrap/>
              <w:jc w:val="right"/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</w:rPr>
            </w:pPr>
            <w:r w:rsidRPr="00DA01CC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گیس</w:t>
            </w:r>
            <w:r w:rsidRPr="00DA01CC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DA01CC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جوڑتے</w:t>
            </w:r>
            <w:r w:rsidRPr="00DA01CC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DA01CC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وقت</w:t>
            </w:r>
            <w:r w:rsidRPr="00DA01CC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DA01CC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گیس</w:t>
            </w:r>
            <w:r w:rsidRPr="00DA01CC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DA01CC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کی</w:t>
            </w:r>
            <w:r w:rsidRPr="00DA01CC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DA01CC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دوبارہ</w:t>
            </w:r>
            <w:r w:rsidRPr="00DA01CC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DA01CC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جانچ</w:t>
            </w:r>
            <w:r w:rsidRPr="00DA01CC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DA01CC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کریں</w:t>
            </w:r>
            <w:r w:rsidR="0003083C" w:rsidRPr="0003083C">
              <w:rPr>
                <w:rFonts w:ascii="Cambria Math" w:eastAsiaTheme="minorHAnsi" w:hAnsi="Cambria Math" w:cs="Cambria Math"/>
                <w:b/>
                <w:bCs/>
                <w:sz w:val="28"/>
                <w:szCs w:val="28"/>
              </w:rPr>
              <w:t>√</w:t>
            </w:r>
            <w:r w:rsidR="007D7C8B" w:rsidRPr="0003083C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</w:rPr>
              <w:t xml:space="preserve"> </w:t>
            </w:r>
          </w:p>
          <w:p w14:paraId="5F3CC889" w14:textId="7B1417AA" w:rsidR="007720A8" w:rsidRDefault="007720A8" w:rsidP="0003083C">
            <w:pPr>
              <w:wordWrap/>
              <w:jc w:val="right"/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</w:pPr>
            <w:r w:rsidRPr="007720A8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قریبی</w:t>
            </w:r>
            <w:r w:rsidRPr="007720A8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7720A8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آتش</w:t>
            </w:r>
            <w:r w:rsidRPr="007720A8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7720A8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گیر</w:t>
            </w:r>
            <w:r w:rsidRPr="007720A8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7720A8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مواد</w:t>
            </w:r>
            <w:r w:rsidRPr="007720A8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7720A8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کی</w:t>
            </w:r>
            <w:r w:rsidRPr="007720A8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7720A8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جانچ</w:t>
            </w:r>
            <w:r w:rsidRPr="007720A8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7720A8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کریں</w:t>
            </w:r>
            <w:r w:rsidRPr="007720A8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، </w:t>
            </w:r>
            <w:r w:rsidRPr="007720A8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چنگاریوں</w:t>
            </w:r>
            <w:r w:rsidRPr="007720A8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7720A8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کے</w:t>
            </w:r>
            <w:r w:rsidRPr="007720A8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7720A8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پھیلاؤ</w:t>
            </w:r>
            <w:r w:rsidRPr="007720A8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7720A8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سے</w:t>
            </w:r>
            <w:r w:rsidRPr="007720A8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7720A8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بچاؤ</w:t>
            </w:r>
            <w:r w:rsidRPr="007720A8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7720A8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کے</w:t>
            </w:r>
            <w:r w:rsidRPr="007720A8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7720A8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لیے</w:t>
            </w:r>
            <w:r w:rsidRPr="007720A8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7720A8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حفاظتی</w:t>
            </w:r>
            <w:r w:rsidRPr="007720A8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7720A8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کپڑا</w:t>
            </w:r>
            <w:r w:rsidRPr="007720A8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7720A8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لگائیں</w:t>
            </w:r>
            <w:r w:rsidRPr="007720A8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، </w:t>
            </w:r>
            <w:r w:rsidRPr="0003083C">
              <w:rPr>
                <w:rFonts w:ascii="Cambria Math" w:eastAsiaTheme="minorHAnsi" w:hAnsi="Cambria Math" w:cs="Cambria Math"/>
                <w:b/>
                <w:bCs/>
                <w:sz w:val="28"/>
                <w:szCs w:val="28"/>
              </w:rPr>
              <w:t>√</w:t>
            </w:r>
          </w:p>
          <w:p w14:paraId="44DB4871" w14:textId="78BB2C73" w:rsidR="007D7C8B" w:rsidRPr="007720A8" w:rsidRDefault="007720A8" w:rsidP="007720A8">
            <w:pPr>
              <w:wordWrap/>
              <w:jc w:val="right"/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lang w:bidi="ur-PK"/>
              </w:rPr>
            </w:pPr>
            <w:r w:rsidRPr="007720A8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اور</w:t>
            </w:r>
            <w:r w:rsidRPr="007720A8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7720A8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فائر</w:t>
            </w:r>
            <w:r w:rsidRPr="007720A8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7720A8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ایکسٹنگو</w:t>
            </w:r>
            <w:r w:rsidRPr="007720A8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7720A8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نثر</w:t>
            </w:r>
            <w:r w:rsidRPr="007720A8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7720A8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کے</w:t>
            </w:r>
            <w:r w:rsidRPr="007720A8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7720A8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مقام</w:t>
            </w:r>
            <w:r w:rsidRPr="007720A8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7720A8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کی</w:t>
            </w:r>
            <w:r w:rsidRPr="007720A8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7720A8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تصدیق</w:t>
            </w:r>
            <w:r w:rsidRPr="007720A8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7720A8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کریں</w:t>
            </w:r>
            <w:r w:rsidRPr="007720A8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653" w:type="dxa"/>
            <w:vAlign w:val="center"/>
          </w:tcPr>
          <w:p w14:paraId="2B76F876" w14:textId="04A54FBB" w:rsidR="007D7C8B" w:rsidRPr="0003083C" w:rsidRDefault="007D7C8B" w:rsidP="009A2656">
            <w:pPr>
              <w:wordWrap/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</w:rPr>
            </w:pPr>
            <w:r w:rsidRPr="0003083C">
              <w:rPr>
                <w:rFonts w:ascii="Jameel Noori Nastaleeq" w:hAnsi="Jameel Noori Nastaleeq" w:cs="Jameel Noori Nastaleeq"/>
                <w:b/>
                <w:bCs/>
                <w:noProof/>
                <w:sz w:val="28"/>
                <w:szCs w:val="28"/>
              </w:rPr>
              <w:drawing>
                <wp:inline distT="0" distB="0" distL="0" distR="0" wp14:anchorId="54F0643E" wp14:editId="254277EA">
                  <wp:extent cx="1547495" cy="977265"/>
                  <wp:effectExtent l="0" t="0" r="0" b="0"/>
                  <wp:docPr id="96132739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132739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7495" cy="977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7C8B" w:rsidRPr="0003083C" w14:paraId="312EE0BF" w14:textId="77777777" w:rsidTr="007A1569">
        <w:trPr>
          <w:trHeight w:val="252"/>
        </w:trPr>
        <w:tc>
          <w:tcPr>
            <w:tcW w:w="1980" w:type="dxa"/>
            <w:vAlign w:val="center"/>
          </w:tcPr>
          <w:p w14:paraId="5E0D4970" w14:textId="60845E7B" w:rsidR="007D7C8B" w:rsidRPr="0003083C" w:rsidRDefault="007D7C8B" w:rsidP="00F16FB5">
            <w:pPr>
              <w:pStyle w:val="a6"/>
              <w:numPr>
                <w:ilvl w:val="0"/>
                <w:numId w:val="1"/>
              </w:numPr>
              <w:wordWrap/>
              <w:jc w:val="center"/>
              <w:rPr>
                <w:rFonts w:ascii="Jameel Noori Nastaleeq" w:hAnsi="Jameel Noori Nastaleeq" w:cs="Jameel Noori Nastaleeq"/>
                <w:b/>
                <w:bCs/>
                <w:color w:val="EE0000"/>
                <w:sz w:val="28"/>
                <w:szCs w:val="28"/>
              </w:rPr>
            </w:pPr>
          </w:p>
          <w:p w14:paraId="1461086A" w14:textId="7CE8E1B1" w:rsidR="007D7C8B" w:rsidRPr="0003083C" w:rsidRDefault="00FD0110" w:rsidP="009A2656">
            <w:pPr>
              <w:wordWrap/>
              <w:jc w:val="center"/>
              <w:rPr>
                <w:rFonts w:ascii="Jameel Noori Nastaleeq" w:hAnsi="Jameel Noori Nastaleeq" w:cs="Jameel Noori Nastaleeq"/>
                <w:b/>
                <w:bCs/>
                <w:color w:val="EE0000"/>
                <w:sz w:val="28"/>
                <w:szCs w:val="28"/>
              </w:rPr>
            </w:pPr>
            <w:r w:rsidRPr="00FD0110">
              <w:rPr>
                <w:rFonts w:ascii="Jameel Noori Nastaleeq" w:hAnsi="Jameel Noori Nastaleeq" w:cs="Jameel Noori Nastaleeq" w:hint="cs"/>
                <w:b/>
                <w:bCs/>
                <w:color w:val="EE0000"/>
                <w:sz w:val="28"/>
                <w:szCs w:val="28"/>
                <w:rtl/>
              </w:rPr>
              <w:t>برقی</w:t>
            </w:r>
            <w:r w:rsidRPr="00FD0110">
              <w:rPr>
                <w:rFonts w:ascii="Jameel Noori Nastaleeq" w:hAnsi="Jameel Noori Nastaleeq" w:cs="Jameel Noori Nastaleeq"/>
                <w:b/>
                <w:bCs/>
                <w:color w:val="EE0000"/>
                <w:sz w:val="28"/>
                <w:szCs w:val="28"/>
                <w:rtl/>
              </w:rPr>
              <w:t xml:space="preserve"> </w:t>
            </w:r>
            <w:r w:rsidRPr="00FD0110">
              <w:rPr>
                <w:rFonts w:ascii="Jameel Noori Nastaleeq" w:hAnsi="Jameel Noori Nastaleeq" w:cs="Jameel Noori Nastaleeq" w:hint="cs"/>
                <w:b/>
                <w:bCs/>
                <w:color w:val="EE0000"/>
                <w:sz w:val="28"/>
                <w:szCs w:val="28"/>
                <w:rtl/>
              </w:rPr>
              <w:t>کام</w:t>
            </w:r>
          </w:p>
        </w:tc>
        <w:tc>
          <w:tcPr>
            <w:tcW w:w="6331" w:type="dxa"/>
            <w:vAlign w:val="center"/>
          </w:tcPr>
          <w:p w14:paraId="726A165D" w14:textId="00648E20" w:rsidR="007D7C8B" w:rsidRPr="0003083C" w:rsidRDefault="00FD0110" w:rsidP="0003083C">
            <w:pPr>
              <w:wordWrap/>
              <w:jc w:val="right"/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</w:rPr>
            </w:pPr>
            <w:r w:rsidRPr="00FD0110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موصل</w:t>
            </w:r>
            <w:r w:rsidRPr="00FD0110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FD0110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حفاظتی</w:t>
            </w:r>
            <w:r w:rsidRPr="00FD0110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FD0110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ساز</w:t>
            </w:r>
            <w:r w:rsidRPr="00FD0110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FD0110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و</w:t>
            </w:r>
            <w:r w:rsidRPr="00FD0110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FD0110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سامان</w:t>
            </w:r>
            <w:r w:rsidRPr="00FD0110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FD0110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پہنیں</w:t>
            </w:r>
            <w:r w:rsidR="0003083C" w:rsidRPr="0003083C">
              <w:rPr>
                <w:rFonts w:ascii="Cambria Math" w:eastAsiaTheme="minorHAnsi" w:hAnsi="Cambria Math" w:cs="Cambria Math"/>
                <w:b/>
                <w:bCs/>
                <w:sz w:val="28"/>
                <w:szCs w:val="28"/>
              </w:rPr>
              <w:t>√</w:t>
            </w:r>
          </w:p>
          <w:p w14:paraId="6AE8E080" w14:textId="29B0B9FA" w:rsidR="007D7C8B" w:rsidRPr="0003083C" w:rsidRDefault="00DA022A" w:rsidP="0003083C">
            <w:pPr>
              <w:wordWrap/>
              <w:jc w:val="right"/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</w:rPr>
            </w:pPr>
            <w:r w:rsidRPr="00DA022A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گراؤنڈ</w:t>
            </w:r>
            <w:r w:rsidRPr="00DA022A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DA022A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کیبل</w:t>
            </w:r>
            <w:r w:rsidRPr="00DA022A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DA022A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کے</w:t>
            </w:r>
            <w:r w:rsidRPr="00DA022A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DA022A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کنکشن</w:t>
            </w:r>
            <w:r w:rsidRPr="00DA022A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DA022A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کی</w:t>
            </w:r>
            <w:r w:rsidRPr="00DA022A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DA022A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جانچ</w:t>
            </w:r>
            <w:r w:rsidRPr="00DA022A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DA022A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کریں</w:t>
            </w:r>
            <w:r w:rsidR="0003083C" w:rsidRPr="0003083C">
              <w:rPr>
                <w:rFonts w:ascii="Cambria Math" w:eastAsiaTheme="minorHAnsi" w:hAnsi="Cambria Math" w:cs="Cambria Math"/>
                <w:b/>
                <w:bCs/>
                <w:sz w:val="28"/>
                <w:szCs w:val="28"/>
              </w:rPr>
              <w:t>√</w:t>
            </w:r>
          </w:p>
          <w:p w14:paraId="698C95F5" w14:textId="5A470059" w:rsidR="007D7C8B" w:rsidRPr="0003083C" w:rsidRDefault="004746D9" w:rsidP="0003083C">
            <w:pPr>
              <w:wordWrap/>
              <w:jc w:val="right"/>
              <w:rPr>
                <w:rFonts w:ascii="Jameel Noori Nastaleeq" w:eastAsiaTheme="minorHAnsi" w:hAnsi="Jameel Noori Nastaleeq" w:cs="Jameel Noori Nastaleeq"/>
                <w:b/>
                <w:bCs/>
                <w:sz w:val="28"/>
                <w:szCs w:val="28"/>
              </w:rPr>
            </w:pPr>
            <w:r w:rsidRPr="004746D9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سرکٹ</w:t>
            </w:r>
            <w:r w:rsidRPr="004746D9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4746D9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بریکر</w:t>
            </w:r>
            <w:r w:rsidRPr="004746D9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4746D9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کی</w:t>
            </w:r>
            <w:r w:rsidRPr="004746D9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4746D9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تنصیب</w:t>
            </w:r>
            <w:r w:rsidRPr="004746D9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4746D9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اور</w:t>
            </w:r>
            <w:r w:rsidRPr="004746D9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4746D9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کار</w:t>
            </w:r>
            <w:r w:rsidRPr="004746D9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4746D9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کردگی</w:t>
            </w:r>
            <w:r w:rsidRPr="004746D9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4746D9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کی</w:t>
            </w:r>
            <w:r w:rsidRPr="004746D9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4746D9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تصدیق</w:t>
            </w:r>
            <w:r w:rsidRPr="004746D9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4746D9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کریں</w:t>
            </w:r>
            <w:r w:rsidR="0003083C" w:rsidRPr="0003083C">
              <w:rPr>
                <w:rFonts w:ascii="Cambria Math" w:eastAsiaTheme="minorHAnsi" w:hAnsi="Cambria Math" w:cs="Cambria Math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2653" w:type="dxa"/>
            <w:vAlign w:val="center"/>
          </w:tcPr>
          <w:p w14:paraId="5161D4D5" w14:textId="376EDC34" w:rsidR="007D7C8B" w:rsidRPr="0003083C" w:rsidRDefault="007D7C8B" w:rsidP="009A2656">
            <w:pPr>
              <w:wordWrap/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</w:rPr>
            </w:pPr>
            <w:r w:rsidRPr="0003083C">
              <w:rPr>
                <w:rFonts w:ascii="Jameel Noori Nastaleeq" w:hAnsi="Jameel Noori Nastaleeq" w:cs="Jameel Noori Nastaleeq"/>
                <w:b/>
                <w:bCs/>
                <w:noProof/>
                <w:sz w:val="28"/>
                <w:szCs w:val="28"/>
              </w:rPr>
              <w:drawing>
                <wp:inline distT="0" distB="0" distL="0" distR="0" wp14:anchorId="33028378" wp14:editId="027A5E80">
                  <wp:extent cx="1547495" cy="948690"/>
                  <wp:effectExtent l="0" t="0" r="0" b="3810"/>
                  <wp:docPr id="125667447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5667447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7495" cy="9486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7C8B" w:rsidRPr="0003083C" w14:paraId="2B00084A" w14:textId="77777777" w:rsidTr="007A1569">
        <w:trPr>
          <w:trHeight w:val="252"/>
        </w:trPr>
        <w:tc>
          <w:tcPr>
            <w:tcW w:w="1980" w:type="dxa"/>
            <w:vAlign w:val="center"/>
          </w:tcPr>
          <w:p w14:paraId="78EA87AE" w14:textId="2BCB260D" w:rsidR="007D7C8B" w:rsidRPr="0003083C" w:rsidRDefault="007D7C8B" w:rsidP="00F829EB">
            <w:pPr>
              <w:pStyle w:val="a6"/>
              <w:numPr>
                <w:ilvl w:val="0"/>
                <w:numId w:val="1"/>
              </w:numPr>
              <w:wordWrap/>
              <w:jc w:val="center"/>
              <w:rPr>
                <w:rFonts w:ascii="Jameel Noori Nastaleeq" w:hAnsi="Jameel Noori Nastaleeq" w:cs="Jameel Noori Nastaleeq"/>
                <w:b/>
                <w:bCs/>
                <w:color w:val="EE0000"/>
                <w:sz w:val="28"/>
                <w:szCs w:val="28"/>
              </w:rPr>
            </w:pPr>
          </w:p>
          <w:p w14:paraId="0A34A8F1" w14:textId="58028EA7" w:rsidR="007D7C8B" w:rsidRPr="0003083C" w:rsidRDefault="0062300D" w:rsidP="009A2656">
            <w:pPr>
              <w:wordWrap/>
              <w:jc w:val="center"/>
              <w:rPr>
                <w:rFonts w:ascii="Jameel Noori Nastaleeq" w:hAnsi="Jameel Noori Nastaleeq" w:cs="Jameel Noori Nastaleeq"/>
                <w:b/>
                <w:bCs/>
                <w:color w:val="EE0000"/>
                <w:sz w:val="28"/>
                <w:szCs w:val="28"/>
              </w:rPr>
            </w:pPr>
            <w:r w:rsidRPr="0062300D">
              <w:rPr>
                <w:rFonts w:ascii="Jameel Noori Nastaleeq" w:hAnsi="Jameel Noori Nastaleeq" w:cs="Jameel Noori Nastaleeq" w:hint="cs"/>
                <w:b/>
                <w:bCs/>
                <w:color w:val="EE0000"/>
                <w:sz w:val="28"/>
                <w:szCs w:val="28"/>
                <w:rtl/>
              </w:rPr>
              <w:t>قابل</w:t>
            </w:r>
            <w:r w:rsidRPr="0062300D">
              <w:rPr>
                <w:rFonts w:ascii="Jameel Noori Nastaleeq" w:hAnsi="Jameel Noori Nastaleeq" w:cs="Jameel Noori Nastaleeq"/>
                <w:b/>
                <w:bCs/>
                <w:color w:val="EE0000"/>
                <w:sz w:val="28"/>
                <w:szCs w:val="28"/>
                <w:rtl/>
              </w:rPr>
              <w:t xml:space="preserve"> </w:t>
            </w:r>
            <w:r w:rsidRPr="0062300D">
              <w:rPr>
                <w:rFonts w:ascii="Jameel Noori Nastaleeq" w:hAnsi="Jameel Noori Nastaleeq" w:cs="Jameel Noori Nastaleeq" w:hint="cs"/>
                <w:b/>
                <w:bCs/>
                <w:color w:val="EE0000"/>
                <w:sz w:val="28"/>
                <w:szCs w:val="28"/>
                <w:rtl/>
              </w:rPr>
              <w:t>انتظام</w:t>
            </w:r>
            <w:r w:rsidRPr="0062300D">
              <w:rPr>
                <w:rFonts w:ascii="Jameel Noori Nastaleeq" w:hAnsi="Jameel Noori Nastaleeq" w:cs="Jameel Noori Nastaleeq"/>
                <w:b/>
                <w:bCs/>
                <w:color w:val="EE0000"/>
                <w:sz w:val="28"/>
                <w:szCs w:val="28"/>
                <w:rtl/>
              </w:rPr>
              <w:t xml:space="preserve"> </w:t>
            </w:r>
            <w:r w:rsidRPr="0062300D">
              <w:rPr>
                <w:rFonts w:ascii="Jameel Noori Nastaleeq" w:hAnsi="Jameel Noori Nastaleeq" w:cs="Jameel Noori Nastaleeq" w:hint="cs"/>
                <w:b/>
                <w:bCs/>
                <w:color w:val="EE0000"/>
                <w:sz w:val="28"/>
                <w:szCs w:val="28"/>
                <w:rtl/>
              </w:rPr>
              <w:t>نقصان</w:t>
            </w:r>
            <w:r w:rsidRPr="0062300D">
              <w:rPr>
                <w:rFonts w:ascii="Jameel Noori Nastaleeq" w:hAnsi="Jameel Noori Nastaleeq" w:cs="Jameel Noori Nastaleeq"/>
                <w:b/>
                <w:bCs/>
                <w:color w:val="EE0000"/>
                <w:sz w:val="28"/>
                <w:szCs w:val="28"/>
                <w:rtl/>
              </w:rPr>
              <w:t xml:space="preserve"> </w:t>
            </w:r>
            <w:r w:rsidRPr="0062300D">
              <w:rPr>
                <w:rFonts w:ascii="Jameel Noori Nastaleeq" w:hAnsi="Jameel Noori Nastaleeq" w:cs="Jameel Noori Nastaleeq" w:hint="cs"/>
                <w:b/>
                <w:bCs/>
                <w:color w:val="EE0000"/>
                <w:sz w:val="28"/>
                <w:szCs w:val="28"/>
                <w:rtl/>
              </w:rPr>
              <w:t>دہ</w:t>
            </w:r>
            <w:r w:rsidRPr="0062300D">
              <w:rPr>
                <w:rFonts w:ascii="Jameel Noori Nastaleeq" w:hAnsi="Jameel Noori Nastaleeq" w:cs="Jameel Noori Nastaleeq"/>
                <w:b/>
                <w:bCs/>
                <w:color w:val="EE0000"/>
                <w:sz w:val="28"/>
                <w:szCs w:val="28"/>
                <w:rtl/>
              </w:rPr>
              <w:t xml:space="preserve"> </w:t>
            </w:r>
            <w:r w:rsidRPr="0062300D">
              <w:rPr>
                <w:rFonts w:ascii="Jameel Noori Nastaleeq" w:hAnsi="Jameel Noori Nastaleeq" w:cs="Jameel Noori Nastaleeq" w:hint="cs"/>
                <w:b/>
                <w:bCs/>
                <w:color w:val="EE0000"/>
                <w:sz w:val="28"/>
                <w:szCs w:val="28"/>
                <w:rtl/>
              </w:rPr>
              <w:t>ماڈوں</w:t>
            </w:r>
            <w:r w:rsidRPr="0062300D">
              <w:rPr>
                <w:rFonts w:ascii="Jameel Noori Nastaleeq" w:hAnsi="Jameel Noori Nastaleeq" w:cs="Jameel Noori Nastaleeq"/>
                <w:b/>
                <w:bCs/>
                <w:color w:val="EE0000"/>
                <w:sz w:val="28"/>
                <w:szCs w:val="28"/>
                <w:rtl/>
              </w:rPr>
              <w:t xml:space="preserve"> </w:t>
            </w:r>
            <w:r w:rsidRPr="0062300D">
              <w:rPr>
                <w:rFonts w:ascii="Jameel Noori Nastaleeq" w:hAnsi="Jameel Noori Nastaleeq" w:cs="Jameel Noori Nastaleeq" w:hint="cs"/>
                <w:b/>
                <w:bCs/>
                <w:color w:val="EE0000"/>
                <w:sz w:val="28"/>
                <w:szCs w:val="28"/>
                <w:rtl/>
              </w:rPr>
              <w:t>کی</w:t>
            </w:r>
            <w:r w:rsidRPr="0062300D">
              <w:rPr>
                <w:rFonts w:ascii="Jameel Noori Nastaleeq" w:hAnsi="Jameel Noori Nastaleeq" w:cs="Jameel Noori Nastaleeq"/>
                <w:b/>
                <w:bCs/>
                <w:color w:val="EE0000"/>
                <w:sz w:val="28"/>
                <w:szCs w:val="28"/>
                <w:rtl/>
              </w:rPr>
              <w:t xml:space="preserve"> </w:t>
            </w:r>
            <w:r w:rsidRPr="0062300D">
              <w:rPr>
                <w:rFonts w:ascii="Jameel Noori Nastaleeq" w:hAnsi="Jameel Noori Nastaleeq" w:cs="Jameel Noori Nastaleeq" w:hint="cs"/>
                <w:b/>
                <w:bCs/>
                <w:color w:val="EE0000"/>
                <w:sz w:val="28"/>
                <w:szCs w:val="28"/>
                <w:rtl/>
              </w:rPr>
              <w:t>ہینڈلنگ</w:t>
            </w:r>
          </w:p>
        </w:tc>
        <w:tc>
          <w:tcPr>
            <w:tcW w:w="6331" w:type="dxa"/>
            <w:vAlign w:val="center"/>
          </w:tcPr>
          <w:p w14:paraId="2C8C0C2D" w14:textId="69C8C444" w:rsidR="007D7C8B" w:rsidRPr="0003083C" w:rsidRDefault="00156510" w:rsidP="0003083C">
            <w:pPr>
              <w:wordWrap/>
              <w:jc w:val="right"/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  <w:lang w:bidi="ur-PK"/>
              </w:rPr>
            </w:pPr>
            <w:r w:rsidRPr="00156510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  <w:lang w:bidi="ur-PK"/>
              </w:rPr>
              <w:t>کو</w:t>
            </w:r>
            <w:r w:rsidRPr="00156510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  <w:lang w:bidi="ur-PK"/>
              </w:rPr>
              <w:t xml:space="preserve"> </w:t>
            </w:r>
            <w:r w:rsidRPr="00156510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  <w:lang w:bidi="ur-PK"/>
              </w:rPr>
              <w:t>سمجھیں</w:t>
            </w:r>
            <w:r w:rsidRPr="00156510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lang w:bidi="ur-PK"/>
              </w:rPr>
              <w:t xml:space="preserve"> </w:t>
            </w:r>
            <w:r w:rsidR="00B55E43" w:rsidRPr="0003083C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</w:rPr>
              <w:t>(MSDS)</w:t>
            </w:r>
            <w:r w:rsidR="00247FA3">
              <w:rPr>
                <w:rFonts w:cs="Times New Roman" w:hint="cs"/>
                <w:rtl/>
              </w:rPr>
              <w:t xml:space="preserve"> </w:t>
            </w:r>
            <w:r w:rsidR="00247FA3" w:rsidRPr="00247FA3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میٹریل</w:t>
            </w:r>
            <w:r w:rsidR="00247FA3" w:rsidRPr="00247FA3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="00247FA3" w:rsidRPr="00247FA3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سیفٹی</w:t>
            </w:r>
            <w:r w:rsidR="00247FA3" w:rsidRPr="00247FA3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="00247FA3" w:rsidRPr="00247FA3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ڈیٹا</w:t>
            </w:r>
            <w:r w:rsidR="00247FA3" w:rsidRPr="00247FA3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="00247FA3" w:rsidRPr="00247FA3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شیٹس</w:t>
            </w:r>
            <w:r w:rsidR="0003083C" w:rsidRPr="0003083C">
              <w:rPr>
                <w:rFonts w:ascii="Cambria Math" w:eastAsiaTheme="minorHAnsi" w:hAnsi="Cambria Math" w:cs="Cambria Math"/>
                <w:b/>
                <w:bCs/>
                <w:sz w:val="28"/>
                <w:szCs w:val="28"/>
              </w:rPr>
              <w:t>√</w:t>
            </w:r>
            <w:r w:rsidR="00125931" w:rsidRPr="0003083C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  <w:lang w:bidi="ur-PK"/>
              </w:rPr>
              <w:t xml:space="preserve"> </w:t>
            </w:r>
          </w:p>
          <w:p w14:paraId="13BBE97A" w14:textId="0DB02BA8" w:rsidR="007D7C8B" w:rsidRPr="0003083C" w:rsidRDefault="00156510" w:rsidP="0003083C">
            <w:pPr>
              <w:wordWrap/>
              <w:jc w:val="right"/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</w:rPr>
            </w:pPr>
            <w:r w:rsidRPr="00156510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مناسب</w:t>
            </w:r>
            <w:r w:rsidRPr="00156510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156510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حفاظتی</w:t>
            </w:r>
            <w:r w:rsidRPr="00156510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156510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سامان</w:t>
            </w:r>
            <w:r w:rsidRPr="00156510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156510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پہنیں</w:t>
            </w:r>
            <w:r w:rsidR="0003083C" w:rsidRPr="0003083C">
              <w:rPr>
                <w:rFonts w:ascii="Cambria Math" w:eastAsiaTheme="minorHAnsi" w:hAnsi="Cambria Math" w:cs="Cambria Math"/>
                <w:b/>
                <w:bCs/>
                <w:sz w:val="28"/>
                <w:szCs w:val="28"/>
              </w:rPr>
              <w:t>√</w:t>
            </w:r>
          </w:p>
          <w:p w14:paraId="2141D0DD" w14:textId="7077294A" w:rsidR="007D7C8B" w:rsidRPr="0003083C" w:rsidRDefault="0077738C" w:rsidP="0003083C">
            <w:pPr>
              <w:wordWrap/>
              <w:jc w:val="right"/>
              <w:rPr>
                <w:rFonts w:ascii="Jameel Noori Nastaleeq" w:eastAsiaTheme="minorHAnsi" w:hAnsi="Jameel Noori Nastaleeq" w:cs="Jameel Noori Nastaleeq"/>
                <w:b/>
                <w:bCs/>
                <w:sz w:val="28"/>
                <w:szCs w:val="28"/>
              </w:rPr>
            </w:pPr>
            <w:r w:rsidRPr="0077738C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جہاں</w:t>
            </w:r>
            <w:r w:rsidRPr="0077738C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77738C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مواد</w:t>
            </w:r>
            <w:r w:rsidRPr="0077738C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77738C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کے</w:t>
            </w:r>
            <w:r w:rsidRPr="0077738C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77738C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چھینٹوں</w:t>
            </w:r>
            <w:r w:rsidRPr="0077738C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77738C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کا</w:t>
            </w:r>
            <w:r w:rsidRPr="0077738C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77738C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خطرہ</w:t>
            </w:r>
            <w:r w:rsidRPr="0077738C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77738C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ہو</w:t>
            </w:r>
            <w:r w:rsidRPr="0077738C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77738C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وہاں</w:t>
            </w:r>
            <w:r w:rsidRPr="0077738C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77738C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حفاظتی</w:t>
            </w:r>
            <w:r w:rsidRPr="0077738C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77738C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چشمے</w:t>
            </w:r>
            <w:r w:rsidRPr="0077738C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77738C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پہنیں</w:t>
            </w:r>
            <w:r w:rsidR="0003083C" w:rsidRPr="0003083C">
              <w:rPr>
                <w:rFonts w:ascii="Cambria Math" w:eastAsiaTheme="minorHAnsi" w:hAnsi="Cambria Math" w:cs="Cambria Math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2653" w:type="dxa"/>
            <w:vAlign w:val="center"/>
          </w:tcPr>
          <w:p w14:paraId="74F6614F" w14:textId="34A27FAF" w:rsidR="007D7C8B" w:rsidRPr="0003083C" w:rsidRDefault="007D7C8B" w:rsidP="009A2656">
            <w:pPr>
              <w:wordWrap/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</w:rPr>
            </w:pPr>
            <w:r w:rsidRPr="0003083C">
              <w:rPr>
                <w:rFonts w:ascii="Jameel Noori Nastaleeq" w:hAnsi="Jameel Noori Nastaleeq" w:cs="Jameel Noori Nastaleeq"/>
                <w:b/>
                <w:bCs/>
                <w:noProof/>
                <w:sz w:val="28"/>
                <w:szCs w:val="28"/>
              </w:rPr>
              <w:drawing>
                <wp:inline distT="0" distB="0" distL="0" distR="0" wp14:anchorId="59093331" wp14:editId="50FDB7BD">
                  <wp:extent cx="1547495" cy="976630"/>
                  <wp:effectExtent l="0" t="0" r="0" b="0"/>
                  <wp:docPr id="786927388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6927388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7495" cy="9766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7C8B" w:rsidRPr="0003083C" w14:paraId="5BFED3C8" w14:textId="77777777" w:rsidTr="007A1569">
        <w:trPr>
          <w:trHeight w:val="252"/>
        </w:trPr>
        <w:tc>
          <w:tcPr>
            <w:tcW w:w="1980" w:type="dxa"/>
            <w:vAlign w:val="center"/>
          </w:tcPr>
          <w:p w14:paraId="71EF8607" w14:textId="0E3916F3" w:rsidR="007D7C8B" w:rsidRPr="0003083C" w:rsidRDefault="007D7C8B" w:rsidP="00396588">
            <w:pPr>
              <w:pStyle w:val="a6"/>
              <w:numPr>
                <w:ilvl w:val="0"/>
                <w:numId w:val="1"/>
              </w:numPr>
              <w:wordWrap/>
              <w:jc w:val="center"/>
              <w:rPr>
                <w:rFonts w:ascii="Jameel Noori Nastaleeq" w:hAnsi="Jameel Noori Nastaleeq" w:cs="Jameel Noori Nastaleeq"/>
                <w:b/>
                <w:bCs/>
                <w:color w:val="EE0000"/>
                <w:sz w:val="28"/>
                <w:szCs w:val="28"/>
              </w:rPr>
            </w:pPr>
          </w:p>
          <w:p w14:paraId="4BB7F029" w14:textId="5EDE8E5A" w:rsidR="007D7C8B" w:rsidRPr="0003083C" w:rsidRDefault="002C7875" w:rsidP="009A2656">
            <w:pPr>
              <w:wordWrap/>
              <w:jc w:val="center"/>
              <w:rPr>
                <w:rFonts w:ascii="Jameel Noori Nastaleeq" w:hAnsi="Jameel Noori Nastaleeq" w:cs="Jameel Noori Nastaleeq"/>
                <w:b/>
                <w:bCs/>
                <w:color w:val="EE0000"/>
                <w:sz w:val="28"/>
                <w:szCs w:val="28"/>
              </w:rPr>
            </w:pPr>
            <w:r w:rsidRPr="002C7875">
              <w:rPr>
                <w:rFonts w:ascii="Jameel Noori Nastaleeq" w:hAnsi="Jameel Noori Nastaleeq" w:cs="Jameel Noori Nastaleeq" w:hint="cs"/>
                <w:b/>
                <w:bCs/>
                <w:color w:val="EE0000"/>
                <w:sz w:val="28"/>
                <w:szCs w:val="28"/>
                <w:rtl/>
              </w:rPr>
              <w:t>بند</w:t>
            </w:r>
            <w:r w:rsidRPr="002C7875">
              <w:rPr>
                <w:rFonts w:ascii="Jameel Noori Nastaleeq" w:hAnsi="Jameel Noori Nastaleeq" w:cs="Jameel Noori Nastaleeq"/>
                <w:b/>
                <w:bCs/>
                <w:color w:val="EE0000"/>
                <w:sz w:val="28"/>
                <w:szCs w:val="28"/>
                <w:rtl/>
              </w:rPr>
              <w:t xml:space="preserve"> </w:t>
            </w:r>
            <w:r w:rsidRPr="002C7875">
              <w:rPr>
                <w:rFonts w:ascii="Jameel Noori Nastaleeq" w:hAnsi="Jameel Noori Nastaleeq" w:cs="Jameel Noori Nastaleeq" w:hint="cs"/>
                <w:b/>
                <w:bCs/>
                <w:color w:val="EE0000"/>
                <w:sz w:val="28"/>
                <w:szCs w:val="28"/>
                <w:rtl/>
              </w:rPr>
              <w:t>جگہ</w:t>
            </w:r>
            <w:r w:rsidRPr="002C7875">
              <w:rPr>
                <w:rFonts w:ascii="Jameel Noori Nastaleeq" w:hAnsi="Jameel Noori Nastaleeq" w:cs="Jameel Noori Nastaleeq"/>
                <w:b/>
                <w:bCs/>
                <w:color w:val="EE0000"/>
                <w:sz w:val="28"/>
                <w:szCs w:val="28"/>
                <w:rtl/>
              </w:rPr>
              <w:t xml:space="preserve"> (</w:t>
            </w:r>
            <w:r w:rsidRPr="002C7875">
              <w:rPr>
                <w:rFonts w:ascii="Jameel Noori Nastaleeq" w:hAnsi="Jameel Noori Nastaleeq" w:cs="Jameel Noori Nastaleeq" w:hint="cs"/>
                <w:b/>
                <w:bCs/>
                <w:color w:val="EE0000"/>
                <w:sz w:val="28"/>
                <w:szCs w:val="28"/>
                <w:rtl/>
              </w:rPr>
              <w:t>کنفائنڈا</w:t>
            </w:r>
            <w:r w:rsidRPr="002C7875">
              <w:rPr>
                <w:rFonts w:ascii="Jameel Noori Nastaleeq" w:hAnsi="Jameel Noori Nastaleeq" w:cs="Jameel Noori Nastaleeq"/>
                <w:b/>
                <w:bCs/>
                <w:color w:val="EE0000"/>
                <w:sz w:val="28"/>
                <w:szCs w:val="28"/>
                <w:rtl/>
              </w:rPr>
              <w:t xml:space="preserve"> </w:t>
            </w:r>
            <w:r w:rsidRPr="002C7875">
              <w:rPr>
                <w:rFonts w:ascii="Jameel Noori Nastaleeq" w:hAnsi="Jameel Noori Nastaleeq" w:cs="Jameel Noori Nastaleeq" w:hint="cs"/>
                <w:b/>
                <w:bCs/>
                <w:color w:val="EE0000"/>
                <w:sz w:val="28"/>
                <w:szCs w:val="28"/>
                <w:rtl/>
              </w:rPr>
              <w:t>سپیس</w:t>
            </w:r>
            <w:r w:rsidRPr="002C7875">
              <w:rPr>
                <w:rFonts w:ascii="Jameel Noori Nastaleeq" w:hAnsi="Jameel Noori Nastaleeq" w:cs="Jameel Noori Nastaleeq"/>
                <w:b/>
                <w:bCs/>
                <w:color w:val="EE0000"/>
                <w:sz w:val="28"/>
                <w:szCs w:val="28"/>
                <w:rtl/>
              </w:rPr>
              <w:t xml:space="preserve"> )</w:t>
            </w:r>
          </w:p>
        </w:tc>
        <w:tc>
          <w:tcPr>
            <w:tcW w:w="6331" w:type="dxa"/>
            <w:vAlign w:val="center"/>
          </w:tcPr>
          <w:p w14:paraId="28BC599C" w14:textId="6CBA0A05" w:rsidR="007D7C8B" w:rsidRPr="0003083C" w:rsidRDefault="00BB6410" w:rsidP="0003083C">
            <w:pPr>
              <w:wordWrap/>
              <w:jc w:val="right"/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</w:rPr>
            </w:pPr>
            <w:r w:rsidRPr="00BB6410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حفاظتی</w:t>
            </w:r>
            <w:r w:rsidRPr="00BB6410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BB6410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ساتن</w:t>
            </w:r>
            <w:r w:rsidRPr="00BB6410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BB6410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و</w:t>
            </w:r>
            <w:r w:rsidRPr="00BB6410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BB6410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سامان</w:t>
            </w:r>
            <w:r w:rsidRPr="00BB6410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BB6410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پہنیں</w:t>
            </w:r>
            <w:r w:rsidRPr="00BB6410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، </w:t>
            </w:r>
            <w:r w:rsidRPr="00BB6410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مثلاً</w:t>
            </w:r>
            <w:r w:rsidRPr="00BB6410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BB6410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ایئر</w:t>
            </w:r>
            <w:r w:rsidRPr="00BB6410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BB6410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ریسپیریٹریا</w:t>
            </w:r>
            <w:r w:rsidRPr="00BB6410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BB6410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ایئر</w:t>
            </w:r>
            <w:r w:rsidRPr="00BB6410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BB6410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سپلائی</w:t>
            </w:r>
            <w:r w:rsidRPr="00BB6410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BB6410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ماسک</w:t>
            </w:r>
            <w:r w:rsidR="0003083C" w:rsidRPr="0003083C">
              <w:rPr>
                <w:rFonts w:ascii="Cambria Math" w:eastAsiaTheme="minorHAnsi" w:hAnsi="Cambria Math" w:cs="Cambria Math"/>
                <w:b/>
                <w:bCs/>
                <w:sz w:val="28"/>
                <w:szCs w:val="28"/>
              </w:rPr>
              <w:t>√</w:t>
            </w:r>
          </w:p>
          <w:p w14:paraId="5CC66B78" w14:textId="02D1E590" w:rsidR="007D7C8B" w:rsidRPr="0003083C" w:rsidRDefault="00FB6407" w:rsidP="0003083C">
            <w:pPr>
              <w:wordWrap/>
              <w:jc w:val="right"/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</w:rPr>
            </w:pPr>
            <w:r w:rsidRPr="00FB6407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آکسیجن</w:t>
            </w:r>
            <w:r w:rsidRPr="00FB6407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FB6407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اور</w:t>
            </w:r>
            <w:r w:rsidRPr="00FB6407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FB6407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نقصان</w:t>
            </w:r>
            <w:r w:rsidRPr="00FB6407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FB6407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دہ</w:t>
            </w:r>
            <w:r w:rsidRPr="00FB6407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FB6407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گیسوں</w:t>
            </w:r>
            <w:r w:rsidRPr="00FB6407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FB6407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کی</w:t>
            </w:r>
            <w:r w:rsidRPr="00FB6407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FB6407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مقدار</w:t>
            </w:r>
            <w:r w:rsidRPr="00FB6407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FB6407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ناپنے</w:t>
            </w:r>
            <w:r w:rsidRPr="00FB6407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FB6407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اور</w:t>
            </w:r>
            <w:r w:rsidRPr="00FB6407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FB6407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وینٹیلیشن</w:t>
            </w:r>
            <w:r w:rsidRPr="00FB6407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FB6407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کے</w:t>
            </w:r>
            <w:r w:rsidRPr="00FB6407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FB6407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بعد</w:t>
            </w:r>
            <w:r w:rsidRPr="00FB6407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FB6407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ہی</w:t>
            </w:r>
            <w:r w:rsidRPr="00FB6407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FB6407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داخل</w:t>
            </w:r>
            <w:r w:rsidRPr="00FB6407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FB6407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ہوں</w:t>
            </w:r>
            <w:r w:rsidR="0003083C" w:rsidRPr="0003083C">
              <w:rPr>
                <w:rFonts w:ascii="Cambria Math" w:eastAsiaTheme="minorHAnsi" w:hAnsi="Cambria Math" w:cs="Cambria Math"/>
                <w:b/>
                <w:bCs/>
                <w:sz w:val="28"/>
                <w:szCs w:val="28"/>
              </w:rPr>
              <w:t>√</w:t>
            </w:r>
          </w:p>
          <w:p w14:paraId="6A8531F4" w14:textId="109F7F1C" w:rsidR="007D7C8B" w:rsidRPr="0003083C" w:rsidRDefault="00221EB5" w:rsidP="0003083C">
            <w:pPr>
              <w:wordWrap/>
              <w:jc w:val="right"/>
              <w:rPr>
                <w:rFonts w:ascii="Jameel Noori Nastaleeq" w:eastAsiaTheme="minorHAnsi" w:hAnsi="Jameel Noori Nastaleeq" w:cs="Jameel Noori Nastaleeq"/>
                <w:b/>
                <w:bCs/>
                <w:sz w:val="28"/>
                <w:szCs w:val="28"/>
              </w:rPr>
            </w:pPr>
            <w:r w:rsidRPr="00221EB5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اکیلے</w:t>
            </w:r>
            <w:r w:rsidRPr="00221EB5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221EB5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کام</w:t>
            </w:r>
            <w:r w:rsidRPr="00221EB5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221EB5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کرنے</w:t>
            </w:r>
            <w:r w:rsidRPr="00221EB5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221EB5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کی</w:t>
            </w:r>
            <w:r w:rsidRPr="00221EB5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221EB5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ممانعت</w:t>
            </w:r>
            <w:r w:rsidRPr="00221EB5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221EB5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ہے</w:t>
            </w:r>
            <w:r w:rsidRPr="00221EB5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="00286DB8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  <w:lang w:bidi="ur-PK"/>
              </w:rPr>
              <w:t>؛</w:t>
            </w:r>
            <w:r w:rsidRPr="00221EB5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نگران</w:t>
            </w:r>
            <w:r w:rsidRPr="00221EB5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221EB5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اور</w:t>
            </w:r>
            <w:r w:rsidRPr="00221EB5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221EB5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رابطے</w:t>
            </w:r>
            <w:r w:rsidRPr="00221EB5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221EB5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کا</w:t>
            </w:r>
            <w:r w:rsidRPr="00221EB5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221EB5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نظام</w:t>
            </w:r>
            <w:r w:rsidRPr="00221EB5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221EB5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موجود</w:t>
            </w:r>
            <w:r w:rsidRPr="00221EB5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221EB5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ہو</w:t>
            </w:r>
            <w:r w:rsidR="0003083C" w:rsidRPr="0003083C">
              <w:rPr>
                <w:rFonts w:ascii="Cambria Math" w:eastAsiaTheme="minorHAnsi" w:hAnsi="Cambria Math" w:cs="Cambria Math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2653" w:type="dxa"/>
            <w:vAlign w:val="center"/>
          </w:tcPr>
          <w:p w14:paraId="12DA4E69" w14:textId="70C9EE10" w:rsidR="007D7C8B" w:rsidRPr="0003083C" w:rsidRDefault="007D7C8B" w:rsidP="009A2656">
            <w:pPr>
              <w:wordWrap/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</w:rPr>
            </w:pPr>
            <w:r w:rsidRPr="0003083C">
              <w:rPr>
                <w:rFonts w:ascii="Jameel Noori Nastaleeq" w:hAnsi="Jameel Noori Nastaleeq" w:cs="Jameel Noori Nastaleeq"/>
                <w:b/>
                <w:bCs/>
                <w:noProof/>
                <w:sz w:val="28"/>
                <w:szCs w:val="28"/>
              </w:rPr>
              <w:drawing>
                <wp:inline distT="0" distB="0" distL="0" distR="0" wp14:anchorId="0DBEDBF1" wp14:editId="6E087767">
                  <wp:extent cx="1547495" cy="933450"/>
                  <wp:effectExtent l="0" t="0" r="0" b="0"/>
                  <wp:docPr id="1421209838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21209838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7495" cy="933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7C8B" w:rsidRPr="0003083C" w14:paraId="24A97CCE" w14:textId="77777777" w:rsidTr="007A1569">
        <w:trPr>
          <w:trHeight w:val="252"/>
        </w:trPr>
        <w:tc>
          <w:tcPr>
            <w:tcW w:w="1980" w:type="dxa"/>
            <w:vAlign w:val="center"/>
          </w:tcPr>
          <w:p w14:paraId="7D4ADF68" w14:textId="06F3FA26" w:rsidR="007D7C8B" w:rsidRPr="0003083C" w:rsidRDefault="007D7C8B" w:rsidP="00131C1C">
            <w:pPr>
              <w:pStyle w:val="a6"/>
              <w:numPr>
                <w:ilvl w:val="0"/>
                <w:numId w:val="1"/>
              </w:numPr>
              <w:wordWrap/>
              <w:jc w:val="center"/>
              <w:rPr>
                <w:rFonts w:ascii="Jameel Noori Nastaleeq" w:hAnsi="Jameel Noori Nastaleeq" w:cs="Jameel Noori Nastaleeq"/>
                <w:b/>
                <w:bCs/>
                <w:color w:val="EE0000"/>
                <w:sz w:val="28"/>
                <w:szCs w:val="28"/>
              </w:rPr>
            </w:pPr>
          </w:p>
          <w:p w14:paraId="70C0D451" w14:textId="54A7FF02" w:rsidR="007D7C8B" w:rsidRPr="0003083C" w:rsidRDefault="007A1569" w:rsidP="009A2656">
            <w:pPr>
              <w:wordWrap/>
              <w:jc w:val="center"/>
              <w:rPr>
                <w:rFonts w:ascii="Jameel Noori Nastaleeq" w:hAnsi="Jameel Noori Nastaleeq" w:cs="Jameel Noori Nastaleeq"/>
                <w:b/>
                <w:bCs/>
                <w:color w:val="EE0000"/>
                <w:sz w:val="28"/>
                <w:szCs w:val="28"/>
              </w:rPr>
            </w:pPr>
            <w:r w:rsidRPr="007A1569">
              <w:rPr>
                <w:rFonts w:ascii="Jameel Noori Nastaleeq" w:hAnsi="Jameel Noori Nastaleeq" w:cs="Jameel Noori Nastaleeq" w:hint="cs"/>
                <w:b/>
                <w:bCs/>
                <w:color w:val="EE0000"/>
                <w:sz w:val="28"/>
                <w:szCs w:val="28"/>
                <w:rtl/>
              </w:rPr>
              <w:t>لکڑی</w:t>
            </w:r>
            <w:r w:rsidRPr="007A1569">
              <w:rPr>
                <w:rFonts w:ascii="Jameel Noori Nastaleeq" w:hAnsi="Jameel Noori Nastaleeq" w:cs="Jameel Noori Nastaleeq"/>
                <w:b/>
                <w:bCs/>
                <w:color w:val="EE0000"/>
                <w:sz w:val="28"/>
                <w:szCs w:val="28"/>
                <w:rtl/>
              </w:rPr>
              <w:t xml:space="preserve"> </w:t>
            </w:r>
            <w:r w:rsidRPr="007A1569">
              <w:rPr>
                <w:rFonts w:ascii="Jameel Noori Nastaleeq" w:hAnsi="Jameel Noori Nastaleeq" w:cs="Jameel Noori Nastaleeq" w:hint="cs"/>
                <w:b/>
                <w:bCs/>
                <w:color w:val="EE0000"/>
                <w:sz w:val="28"/>
                <w:szCs w:val="28"/>
                <w:rtl/>
              </w:rPr>
              <w:t>کاٹنے</w:t>
            </w:r>
            <w:r w:rsidRPr="007A1569">
              <w:rPr>
                <w:rFonts w:ascii="Jameel Noori Nastaleeq" w:hAnsi="Jameel Noori Nastaleeq" w:cs="Jameel Noori Nastaleeq"/>
                <w:b/>
                <w:bCs/>
                <w:color w:val="EE0000"/>
                <w:sz w:val="28"/>
                <w:szCs w:val="28"/>
                <w:rtl/>
              </w:rPr>
              <w:t xml:space="preserve"> ( </w:t>
            </w:r>
            <w:r w:rsidRPr="007A1569">
              <w:rPr>
                <w:rFonts w:ascii="Jameel Noori Nastaleeq" w:hAnsi="Jameel Noori Nastaleeq" w:cs="Jameel Noori Nastaleeq" w:hint="cs"/>
                <w:b/>
                <w:bCs/>
                <w:color w:val="EE0000"/>
                <w:sz w:val="28"/>
                <w:szCs w:val="28"/>
                <w:rtl/>
              </w:rPr>
              <w:t>لاگنگ</w:t>
            </w:r>
            <w:r w:rsidRPr="007A1569">
              <w:rPr>
                <w:rFonts w:ascii="Jameel Noori Nastaleeq" w:hAnsi="Jameel Noori Nastaleeq" w:cs="Jameel Noori Nastaleeq"/>
                <w:b/>
                <w:bCs/>
                <w:color w:val="EE0000"/>
                <w:sz w:val="28"/>
                <w:szCs w:val="28"/>
                <w:rtl/>
              </w:rPr>
              <w:t xml:space="preserve"> ) </w:t>
            </w:r>
            <w:r w:rsidRPr="007A1569">
              <w:rPr>
                <w:rFonts w:ascii="Jameel Noori Nastaleeq" w:hAnsi="Jameel Noori Nastaleeq" w:cs="Jameel Noori Nastaleeq" w:hint="cs"/>
                <w:b/>
                <w:bCs/>
                <w:color w:val="EE0000"/>
                <w:sz w:val="28"/>
                <w:szCs w:val="28"/>
                <w:rtl/>
              </w:rPr>
              <w:t>کا</w:t>
            </w:r>
            <w:r w:rsidRPr="007A1569">
              <w:rPr>
                <w:rFonts w:ascii="Jameel Noori Nastaleeq" w:hAnsi="Jameel Noori Nastaleeq" w:cs="Jameel Noori Nastaleeq"/>
                <w:b/>
                <w:bCs/>
                <w:color w:val="EE0000"/>
                <w:sz w:val="28"/>
                <w:szCs w:val="28"/>
                <w:rtl/>
              </w:rPr>
              <w:t xml:space="preserve"> </w:t>
            </w:r>
            <w:r w:rsidRPr="007A1569">
              <w:rPr>
                <w:rFonts w:ascii="Jameel Noori Nastaleeq" w:hAnsi="Jameel Noori Nastaleeq" w:cs="Jameel Noori Nastaleeq" w:hint="cs"/>
                <w:b/>
                <w:bCs/>
                <w:color w:val="EE0000"/>
                <w:sz w:val="28"/>
                <w:szCs w:val="28"/>
                <w:rtl/>
              </w:rPr>
              <w:t>کام</w:t>
            </w:r>
          </w:p>
        </w:tc>
        <w:tc>
          <w:tcPr>
            <w:tcW w:w="6331" w:type="dxa"/>
            <w:vAlign w:val="center"/>
          </w:tcPr>
          <w:p w14:paraId="7D8A774C" w14:textId="2C46F393" w:rsidR="007D7C8B" w:rsidRPr="0003083C" w:rsidRDefault="00D853DE" w:rsidP="0003083C">
            <w:pPr>
              <w:wordWrap/>
              <w:jc w:val="right"/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</w:rPr>
            </w:pPr>
            <w:r w:rsidRPr="00D853DE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لٹکتی</w:t>
            </w:r>
            <w:r w:rsidRPr="00D853DE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D853DE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ہوئی</w:t>
            </w:r>
            <w:r w:rsidRPr="00D853DE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D853DE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لکڑیوں</w:t>
            </w:r>
            <w:r w:rsidRPr="00D853DE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D853DE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کے</w:t>
            </w:r>
            <w:r w:rsidRPr="00D853DE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D853DE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نیچے</w:t>
            </w:r>
            <w:r w:rsidRPr="00D853DE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D853DE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کام</w:t>
            </w:r>
            <w:r w:rsidRPr="00D853DE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D853DE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کرنا</w:t>
            </w:r>
            <w:r w:rsidRPr="00D853DE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D853DE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ممنوع</w:t>
            </w:r>
            <w:r w:rsidRPr="00D853DE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D853DE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ہے</w:t>
            </w:r>
            <w:r w:rsidR="0003083C" w:rsidRPr="0003083C">
              <w:rPr>
                <w:rFonts w:ascii="Cambria Math" w:eastAsiaTheme="minorHAnsi" w:hAnsi="Cambria Math" w:cs="Cambria Math"/>
                <w:b/>
                <w:bCs/>
                <w:sz w:val="28"/>
                <w:szCs w:val="28"/>
              </w:rPr>
              <w:t>√</w:t>
            </w:r>
          </w:p>
          <w:p w14:paraId="440FA58E" w14:textId="239CA6EC" w:rsidR="007D7C8B" w:rsidRPr="0003083C" w:rsidRDefault="00D853DE" w:rsidP="0003083C">
            <w:pPr>
              <w:wordWrap/>
              <w:jc w:val="right"/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</w:rPr>
            </w:pPr>
            <w:r w:rsidRPr="00D853DE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درخت</w:t>
            </w:r>
            <w:r w:rsidRPr="00D853DE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D853DE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کی</w:t>
            </w:r>
            <w:r w:rsidRPr="00D853DE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D853DE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قسم</w:t>
            </w:r>
            <w:r w:rsidRPr="00D853DE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D853DE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اور</w:t>
            </w:r>
            <w:r w:rsidRPr="00D853DE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D853DE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گرانے</w:t>
            </w:r>
            <w:r w:rsidRPr="00D853DE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D853DE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کی</w:t>
            </w:r>
            <w:r w:rsidRPr="00D853DE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D853DE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سمت</w:t>
            </w:r>
            <w:r w:rsidRPr="00D853DE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D853DE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طے</w:t>
            </w:r>
            <w:r w:rsidRPr="00D853DE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D853DE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کر</w:t>
            </w:r>
            <w:r w:rsidRPr="00D853DE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D853DE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کے</w:t>
            </w:r>
            <w:r w:rsidRPr="00D853DE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D853DE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نوچ</w:t>
            </w:r>
            <w:r w:rsidRPr="00D853DE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D853DE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زاویہ</w:t>
            </w:r>
            <w:r w:rsidRPr="00D853DE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D853DE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اور</w:t>
            </w:r>
            <w:r w:rsidRPr="00D853DE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D853DE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گہرائی</w:t>
            </w:r>
            <w:r w:rsidRPr="00D853DE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D853DE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کے</w:t>
            </w:r>
            <w:r w:rsidRPr="00D853DE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D853DE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اصولوں</w:t>
            </w:r>
            <w:r w:rsidRPr="00D853DE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D853DE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کی</w:t>
            </w:r>
            <w:r w:rsidRPr="00D853DE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D853DE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پابندی</w:t>
            </w:r>
            <w:r w:rsidRPr="00D853DE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D853DE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کریں</w:t>
            </w:r>
            <w:r w:rsidRPr="0003083C">
              <w:rPr>
                <w:rFonts w:ascii="Cambria Math" w:eastAsiaTheme="minorHAnsi" w:hAnsi="Cambria Math" w:cs="Cambria Math"/>
                <w:b/>
                <w:bCs/>
                <w:sz w:val="28"/>
                <w:szCs w:val="28"/>
              </w:rPr>
              <w:t>√</w:t>
            </w:r>
            <w:r w:rsidRPr="00D853DE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</w:rPr>
              <w:t xml:space="preserve"> </w:t>
            </w:r>
          </w:p>
          <w:p w14:paraId="309E2AB4" w14:textId="56FFE83C" w:rsidR="007D7C8B" w:rsidRPr="0003083C" w:rsidRDefault="00862282" w:rsidP="0003083C">
            <w:pPr>
              <w:wordWrap/>
              <w:jc w:val="right"/>
              <w:rPr>
                <w:rFonts w:ascii="Jameel Noori Nastaleeq" w:eastAsiaTheme="minorHAnsi" w:hAnsi="Jameel Noori Nastaleeq" w:cs="Jameel Noori Nastaleeq"/>
                <w:b/>
                <w:bCs/>
                <w:sz w:val="28"/>
                <w:szCs w:val="28"/>
              </w:rPr>
            </w:pPr>
            <w:r w:rsidRPr="00862282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قریبی</w:t>
            </w:r>
            <w:r w:rsidRPr="00862282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862282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رکاوٹیں</w:t>
            </w:r>
            <w:r w:rsidRPr="00862282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862282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ہٹائیں</w:t>
            </w:r>
            <w:r w:rsidRPr="00862282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862282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اور</w:t>
            </w:r>
            <w:r w:rsidRPr="00862282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862282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محفوظ</w:t>
            </w:r>
            <w:r w:rsidRPr="00862282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862282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انخلا</w:t>
            </w:r>
            <w:r w:rsidRPr="00862282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862282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کے</w:t>
            </w:r>
            <w:r w:rsidRPr="00862282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862282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راستے</w:t>
            </w:r>
            <w:r w:rsidRPr="00862282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862282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اور</w:t>
            </w:r>
            <w:r w:rsidRPr="00862282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862282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پناہ</w:t>
            </w:r>
            <w:r w:rsidRPr="00862282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862282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گاہیں</w:t>
            </w:r>
            <w:r w:rsidRPr="00862282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862282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یقینی</w:t>
            </w:r>
            <w:r w:rsidRPr="00862282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862282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بنائیں</w:t>
            </w:r>
            <w:r w:rsidR="0003083C" w:rsidRPr="0003083C">
              <w:rPr>
                <w:rFonts w:ascii="Cambria Math" w:eastAsiaTheme="minorHAnsi" w:hAnsi="Cambria Math" w:cs="Cambria Math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2653" w:type="dxa"/>
            <w:vAlign w:val="center"/>
          </w:tcPr>
          <w:p w14:paraId="3ED8F7DC" w14:textId="017D655F" w:rsidR="007D7C8B" w:rsidRPr="0003083C" w:rsidRDefault="007D7C8B" w:rsidP="009A2656">
            <w:pPr>
              <w:wordWrap/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</w:rPr>
            </w:pPr>
            <w:r w:rsidRPr="0003083C">
              <w:rPr>
                <w:rFonts w:ascii="Jameel Noori Nastaleeq" w:hAnsi="Jameel Noori Nastaleeq" w:cs="Jameel Noori Nastaleeq"/>
                <w:b/>
                <w:bCs/>
                <w:noProof/>
                <w:sz w:val="28"/>
                <w:szCs w:val="28"/>
              </w:rPr>
              <w:drawing>
                <wp:inline distT="0" distB="0" distL="0" distR="0" wp14:anchorId="42A69752" wp14:editId="0C080C45">
                  <wp:extent cx="1547495" cy="1007110"/>
                  <wp:effectExtent l="0" t="0" r="0" b="2540"/>
                  <wp:docPr id="2056482723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6482723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7495" cy="10071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7C8B" w:rsidRPr="0003083C" w14:paraId="30C45B08" w14:textId="77777777" w:rsidTr="007A1569">
        <w:trPr>
          <w:trHeight w:val="252"/>
        </w:trPr>
        <w:tc>
          <w:tcPr>
            <w:tcW w:w="1980" w:type="dxa"/>
            <w:vAlign w:val="center"/>
          </w:tcPr>
          <w:p w14:paraId="0526C70C" w14:textId="6F791C15" w:rsidR="007D7C8B" w:rsidRPr="0003083C" w:rsidRDefault="007D7C8B" w:rsidP="00722817">
            <w:pPr>
              <w:pStyle w:val="a6"/>
              <w:numPr>
                <w:ilvl w:val="0"/>
                <w:numId w:val="1"/>
              </w:numPr>
              <w:wordWrap/>
              <w:jc w:val="center"/>
              <w:rPr>
                <w:rFonts w:ascii="Jameel Noori Nastaleeq" w:hAnsi="Jameel Noori Nastaleeq" w:cs="Jameel Noori Nastaleeq"/>
                <w:b/>
                <w:bCs/>
                <w:color w:val="EE0000"/>
                <w:sz w:val="28"/>
                <w:szCs w:val="28"/>
              </w:rPr>
            </w:pPr>
          </w:p>
          <w:p w14:paraId="15E30353" w14:textId="68812A87" w:rsidR="007D7C8B" w:rsidRPr="0003083C" w:rsidRDefault="00862282" w:rsidP="009A2656">
            <w:pPr>
              <w:wordWrap/>
              <w:jc w:val="center"/>
              <w:rPr>
                <w:rFonts w:ascii="Jameel Noori Nastaleeq" w:hAnsi="Jameel Noori Nastaleeq" w:cs="Jameel Noori Nastaleeq"/>
                <w:b/>
                <w:bCs/>
                <w:color w:val="EE0000"/>
                <w:sz w:val="28"/>
                <w:szCs w:val="28"/>
              </w:rPr>
            </w:pPr>
            <w:r w:rsidRPr="00862282">
              <w:rPr>
                <w:rStyle w:val="ab"/>
                <w:rFonts w:ascii="Jameel Noori Nastaleeq" w:hAnsi="Jameel Noori Nastaleeq" w:cs="Jameel Noori Nastaleeq" w:hint="cs"/>
                <w:color w:val="EE0000"/>
                <w:sz w:val="26"/>
                <w:szCs w:val="28"/>
                <w:shd w:val="clear" w:color="auto" w:fill="FFFFFF"/>
                <w:rtl/>
              </w:rPr>
              <w:t>مرمت</w:t>
            </w:r>
            <w:r w:rsidRPr="00862282">
              <w:rPr>
                <w:rStyle w:val="ab"/>
                <w:rFonts w:ascii="Jameel Noori Nastaleeq" w:hAnsi="Jameel Noori Nastaleeq" w:cs="Jameel Noori Nastaleeq"/>
                <w:color w:val="EE0000"/>
                <w:sz w:val="26"/>
                <w:szCs w:val="28"/>
                <w:shd w:val="clear" w:color="auto" w:fill="FFFFFF"/>
                <w:rtl/>
              </w:rPr>
              <w:t xml:space="preserve"> </w:t>
            </w:r>
            <w:r w:rsidRPr="00862282">
              <w:rPr>
                <w:rStyle w:val="ab"/>
                <w:rFonts w:ascii="Jameel Noori Nastaleeq" w:hAnsi="Jameel Noori Nastaleeq" w:cs="Jameel Noori Nastaleeq" w:hint="cs"/>
                <w:color w:val="EE0000"/>
                <w:sz w:val="26"/>
                <w:szCs w:val="28"/>
                <w:shd w:val="clear" w:color="auto" w:fill="FFFFFF"/>
                <w:rtl/>
              </w:rPr>
              <w:t>و</w:t>
            </w:r>
            <w:r w:rsidRPr="00862282">
              <w:rPr>
                <w:rStyle w:val="ab"/>
                <w:rFonts w:ascii="Jameel Noori Nastaleeq" w:hAnsi="Jameel Noori Nastaleeq" w:cs="Jameel Noori Nastaleeq"/>
                <w:color w:val="EE0000"/>
                <w:sz w:val="26"/>
                <w:szCs w:val="28"/>
                <w:shd w:val="clear" w:color="auto" w:fill="FFFFFF"/>
                <w:rtl/>
              </w:rPr>
              <w:t xml:space="preserve"> </w:t>
            </w:r>
            <w:r w:rsidRPr="00862282">
              <w:rPr>
                <w:rStyle w:val="ab"/>
                <w:rFonts w:ascii="Jameel Noori Nastaleeq" w:hAnsi="Jameel Noori Nastaleeq" w:cs="Jameel Noori Nastaleeq" w:hint="cs"/>
                <w:color w:val="EE0000"/>
                <w:sz w:val="26"/>
                <w:szCs w:val="28"/>
                <w:shd w:val="clear" w:color="auto" w:fill="FFFFFF"/>
                <w:rtl/>
              </w:rPr>
              <w:t>دیکھ</w:t>
            </w:r>
            <w:r w:rsidRPr="00862282">
              <w:rPr>
                <w:rStyle w:val="ab"/>
                <w:rFonts w:ascii="Jameel Noori Nastaleeq" w:hAnsi="Jameel Noori Nastaleeq" w:cs="Jameel Noori Nastaleeq"/>
                <w:color w:val="EE0000"/>
                <w:sz w:val="26"/>
                <w:szCs w:val="28"/>
                <w:shd w:val="clear" w:color="auto" w:fill="FFFFFF"/>
                <w:rtl/>
              </w:rPr>
              <w:t xml:space="preserve"> </w:t>
            </w:r>
            <w:r w:rsidRPr="00862282">
              <w:rPr>
                <w:rStyle w:val="ab"/>
                <w:rFonts w:ascii="Jameel Noori Nastaleeq" w:hAnsi="Jameel Noori Nastaleeq" w:cs="Jameel Noori Nastaleeq" w:hint="cs"/>
                <w:color w:val="EE0000"/>
                <w:sz w:val="26"/>
                <w:szCs w:val="28"/>
                <w:shd w:val="clear" w:color="auto" w:fill="FFFFFF"/>
                <w:rtl/>
              </w:rPr>
              <w:t>بھال</w:t>
            </w:r>
            <w:r w:rsidRPr="00862282">
              <w:rPr>
                <w:rStyle w:val="ab"/>
                <w:rFonts w:ascii="Jameel Noori Nastaleeq" w:hAnsi="Jameel Noori Nastaleeq" w:cs="Jameel Noori Nastaleeq"/>
                <w:color w:val="EE0000"/>
                <w:sz w:val="26"/>
                <w:szCs w:val="28"/>
                <w:shd w:val="clear" w:color="auto" w:fill="FFFFFF"/>
                <w:rtl/>
              </w:rPr>
              <w:t xml:space="preserve"> </w:t>
            </w:r>
            <w:r w:rsidRPr="00862282">
              <w:rPr>
                <w:rStyle w:val="ab"/>
                <w:rFonts w:ascii="Jameel Noori Nastaleeq" w:hAnsi="Jameel Noori Nastaleeq" w:cs="Jameel Noori Nastaleeq" w:hint="cs"/>
                <w:color w:val="EE0000"/>
                <w:sz w:val="26"/>
                <w:szCs w:val="28"/>
                <w:shd w:val="clear" w:color="auto" w:fill="FFFFFF"/>
                <w:rtl/>
              </w:rPr>
              <w:t>کا</w:t>
            </w:r>
            <w:r w:rsidRPr="00862282">
              <w:rPr>
                <w:rStyle w:val="ab"/>
                <w:rFonts w:ascii="Jameel Noori Nastaleeq" w:hAnsi="Jameel Noori Nastaleeq" w:cs="Jameel Noori Nastaleeq"/>
                <w:color w:val="EE0000"/>
                <w:sz w:val="26"/>
                <w:szCs w:val="28"/>
                <w:shd w:val="clear" w:color="auto" w:fill="FFFFFF"/>
                <w:rtl/>
              </w:rPr>
              <w:t xml:space="preserve"> </w:t>
            </w:r>
            <w:r w:rsidRPr="00862282">
              <w:rPr>
                <w:rStyle w:val="ab"/>
                <w:rFonts w:ascii="Jameel Noori Nastaleeq" w:hAnsi="Jameel Noori Nastaleeq" w:cs="Jameel Noori Nastaleeq" w:hint="cs"/>
                <w:color w:val="EE0000"/>
                <w:sz w:val="26"/>
                <w:szCs w:val="28"/>
                <w:shd w:val="clear" w:color="auto" w:fill="FFFFFF"/>
                <w:rtl/>
              </w:rPr>
              <w:t>کام</w:t>
            </w:r>
          </w:p>
        </w:tc>
        <w:tc>
          <w:tcPr>
            <w:tcW w:w="6331" w:type="dxa"/>
            <w:vAlign w:val="center"/>
          </w:tcPr>
          <w:p w14:paraId="0FB15405" w14:textId="243C1EEF" w:rsidR="007D7C8B" w:rsidRPr="0003083C" w:rsidRDefault="006F2F23" w:rsidP="0003083C">
            <w:pPr>
              <w:wordWrap/>
              <w:jc w:val="right"/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</w:rPr>
            </w:pPr>
            <w:r w:rsidRPr="006F2F23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کام</w:t>
            </w:r>
            <w:r w:rsidRPr="006F2F23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6F2F23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شروع</w:t>
            </w:r>
            <w:r w:rsidRPr="006F2F23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6F2F23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کرنے</w:t>
            </w:r>
            <w:r w:rsidRPr="006F2F23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6F2F23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سے</w:t>
            </w:r>
            <w:r w:rsidRPr="006F2F23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6F2F23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پہلے</w:t>
            </w:r>
            <w:r w:rsidRPr="006F2F23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6F2F23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بجلی</w:t>
            </w:r>
            <w:r w:rsidRPr="006F2F23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6F2F23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بند</w:t>
            </w:r>
            <w:r w:rsidRPr="006F2F23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6F2F23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کریں</w:t>
            </w:r>
            <w:r w:rsidR="0003083C" w:rsidRPr="0003083C">
              <w:rPr>
                <w:rFonts w:ascii="Cambria Math" w:eastAsiaTheme="minorHAnsi" w:hAnsi="Cambria Math" w:cs="Cambria Math"/>
                <w:b/>
                <w:bCs/>
                <w:sz w:val="28"/>
                <w:szCs w:val="28"/>
              </w:rPr>
              <w:t>√</w:t>
            </w:r>
          </w:p>
          <w:p w14:paraId="20F102E9" w14:textId="12270927" w:rsidR="007D7C8B" w:rsidRPr="0003083C" w:rsidRDefault="006F2F23" w:rsidP="0003083C">
            <w:pPr>
              <w:wordWrap/>
              <w:jc w:val="right"/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</w:rPr>
            </w:pPr>
            <w:r w:rsidRPr="006F2F23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مشین</w:t>
            </w:r>
            <w:r w:rsidRPr="006F2F23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6F2F23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نہ</w:t>
            </w:r>
            <w:r w:rsidRPr="006F2F23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6F2F23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چلائیں</w:t>
            </w:r>
            <w:r w:rsidRPr="006F2F23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" </w:t>
            </w:r>
            <w:r w:rsidRPr="006F2F23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کا</w:t>
            </w:r>
            <w:r w:rsidRPr="006F2F23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6F2F23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سائن</w:t>
            </w:r>
            <w:r w:rsidRPr="006F2F23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6F2F23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لگائیں</w:t>
            </w:r>
            <w:r w:rsidR="0003083C" w:rsidRPr="0003083C">
              <w:rPr>
                <w:rFonts w:ascii="Cambria Math" w:eastAsiaTheme="minorHAnsi" w:hAnsi="Cambria Math" w:cs="Cambria Math"/>
                <w:b/>
                <w:bCs/>
                <w:sz w:val="28"/>
                <w:szCs w:val="28"/>
              </w:rPr>
              <w:t>√</w:t>
            </w:r>
          </w:p>
          <w:p w14:paraId="410334A2" w14:textId="69B0F998" w:rsidR="007D7C8B" w:rsidRPr="0003083C" w:rsidRDefault="006F2F23" w:rsidP="0003083C">
            <w:pPr>
              <w:wordWrap/>
              <w:jc w:val="right"/>
              <w:rPr>
                <w:rFonts w:ascii="Jameel Noori Nastaleeq" w:eastAsiaTheme="minorHAnsi" w:hAnsi="Jameel Noori Nastaleeq" w:cs="Jameel Noori Nastaleeq"/>
                <w:b/>
                <w:bCs/>
                <w:sz w:val="28"/>
                <w:szCs w:val="28"/>
              </w:rPr>
            </w:pPr>
            <w:r w:rsidRPr="006F2F23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ارد</w:t>
            </w:r>
            <w:r w:rsidRPr="006F2F23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6F2F23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گرد</w:t>
            </w:r>
            <w:r w:rsidRPr="006F2F23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6F2F23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کا</w:t>
            </w:r>
            <w:r w:rsidRPr="006F2F23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6F2F23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جائزہ</w:t>
            </w:r>
            <w:r w:rsidRPr="006F2F23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6F2F23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لے</w:t>
            </w:r>
            <w:r w:rsidRPr="006F2F23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6F2F23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کر</w:t>
            </w:r>
            <w:r w:rsidRPr="006F2F23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6F2F23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کام</w:t>
            </w:r>
            <w:r w:rsidRPr="006F2F23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6F2F23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کے</w:t>
            </w:r>
            <w:r w:rsidRPr="006F2F23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6F2F23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طریقہ</w:t>
            </w:r>
            <w:r w:rsidRPr="006F2F23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6F2F23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کار</w:t>
            </w:r>
            <w:r w:rsidRPr="006F2F23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6F2F23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کے</w:t>
            </w:r>
            <w:r w:rsidRPr="006F2F23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6F2F23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مطابق</w:t>
            </w:r>
            <w:r w:rsidRPr="006F2F23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6F2F23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عمل</w:t>
            </w:r>
            <w:r w:rsidRPr="006F2F23"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  <w:rtl/>
              </w:rPr>
              <w:t xml:space="preserve"> </w:t>
            </w:r>
            <w:r w:rsidRPr="006F2F23">
              <w:rPr>
                <w:rFonts w:ascii="Jameel Noori Nastaleeq" w:hAnsi="Jameel Noori Nastaleeq" w:cs="Jameel Noori Nastaleeq" w:hint="cs"/>
                <w:b/>
                <w:bCs/>
                <w:sz w:val="28"/>
                <w:szCs w:val="28"/>
                <w:rtl/>
              </w:rPr>
              <w:t>کریں</w:t>
            </w:r>
            <w:r w:rsidR="0003083C" w:rsidRPr="0003083C">
              <w:rPr>
                <w:rFonts w:ascii="Cambria Math" w:eastAsiaTheme="minorHAnsi" w:hAnsi="Cambria Math" w:cs="Cambria Math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2653" w:type="dxa"/>
            <w:vAlign w:val="center"/>
          </w:tcPr>
          <w:p w14:paraId="33070E82" w14:textId="74D6062D" w:rsidR="007D7C8B" w:rsidRPr="0003083C" w:rsidRDefault="007D7C8B" w:rsidP="009A2656">
            <w:pPr>
              <w:wordWrap/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</w:rPr>
            </w:pPr>
            <w:r w:rsidRPr="0003083C">
              <w:rPr>
                <w:rFonts w:ascii="Jameel Noori Nastaleeq" w:hAnsi="Jameel Noori Nastaleeq" w:cs="Jameel Noori Nastaleeq"/>
                <w:b/>
                <w:bCs/>
                <w:noProof/>
                <w:sz w:val="28"/>
                <w:szCs w:val="28"/>
              </w:rPr>
              <w:drawing>
                <wp:inline distT="0" distB="0" distL="0" distR="0" wp14:anchorId="51B7D699" wp14:editId="14B0832D">
                  <wp:extent cx="1547495" cy="1013460"/>
                  <wp:effectExtent l="0" t="0" r="0" b="0"/>
                  <wp:docPr id="13011355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11355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7495" cy="10134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94F4E4D" w14:textId="77777777" w:rsidR="007D7C8B" w:rsidRPr="0003083C" w:rsidRDefault="007D7C8B" w:rsidP="000F2EFA">
      <w:pPr>
        <w:wordWrap/>
        <w:spacing w:after="0"/>
        <w:rPr>
          <w:rFonts w:ascii="Jameel Noori Nastaleeq" w:hAnsi="Jameel Noori Nastaleeq" w:cs="Jameel Noori Nastaleeq"/>
          <w:b/>
          <w:bCs/>
          <w:sz w:val="28"/>
          <w:szCs w:val="28"/>
        </w:rPr>
      </w:pPr>
    </w:p>
    <w:p w14:paraId="617C9521" w14:textId="5AAF3C83" w:rsidR="000F2EFA" w:rsidRPr="0003083C" w:rsidRDefault="000F2EFA" w:rsidP="000F2EFA">
      <w:pPr>
        <w:wordWrap/>
        <w:spacing w:after="0"/>
        <w:rPr>
          <w:rFonts w:ascii="Jameel Noori Nastaleeq" w:hAnsi="Jameel Noori Nastaleeq" w:cs="Jameel Noori Nastaleeq"/>
          <w:b/>
          <w:bCs/>
          <w:sz w:val="28"/>
          <w:szCs w:val="28"/>
        </w:rPr>
      </w:pPr>
      <w:r w:rsidRPr="0003083C">
        <w:rPr>
          <w:rFonts w:ascii="Jameel Noori Nastaleeq" w:hAnsi="Jameel Noori Nastaleeq" w:cs="Jameel Noori Nastaleeq"/>
          <w:b/>
          <w:bCs/>
          <w:sz w:val="28"/>
          <w:szCs w:val="28"/>
        </w:rPr>
        <w:t xml:space="preserve"> </w:t>
      </w:r>
    </w:p>
    <w:p w14:paraId="03720868" w14:textId="77777777" w:rsidR="000F2EFA" w:rsidRPr="0003083C" w:rsidRDefault="000F2EFA" w:rsidP="000F2EFA">
      <w:pPr>
        <w:wordWrap/>
        <w:spacing w:after="0"/>
        <w:rPr>
          <w:rFonts w:ascii="Jameel Noori Nastaleeq" w:hAnsi="Jameel Noori Nastaleeq" w:cs="Jameel Noori Nastaleeq"/>
          <w:b/>
          <w:bCs/>
          <w:sz w:val="28"/>
          <w:szCs w:val="28"/>
        </w:rPr>
      </w:pPr>
    </w:p>
    <w:p w14:paraId="57676D0F" w14:textId="77777777" w:rsidR="000F2EFA" w:rsidRPr="0003083C" w:rsidRDefault="000F2EFA">
      <w:pPr>
        <w:rPr>
          <w:rFonts w:ascii="Jameel Noori Nastaleeq" w:hAnsi="Jameel Noori Nastaleeq" w:cs="Jameel Noori Nastaleeq"/>
          <w:b/>
          <w:bCs/>
          <w:sz w:val="24"/>
        </w:rPr>
      </w:pPr>
    </w:p>
    <w:sectPr w:rsidR="000F2EFA" w:rsidRPr="0003083C" w:rsidSect="007D7C8B">
      <w:pgSz w:w="11906" w:h="16838"/>
      <w:pgMar w:top="567" w:right="567" w:bottom="567" w:left="567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skoola Pota">
    <w:charset w:val="00"/>
    <w:family w:val="swiss"/>
    <w:pitch w:val="variable"/>
    <w:sig w:usb0="00000003" w:usb1="00000000" w:usb2="00000200" w:usb3="00000000" w:csb0="00000001" w:csb1="00000000"/>
  </w:font>
  <w:font w:name="Jameel Noori Nastaleeq">
    <w:panose1 w:val="02000503000000020004"/>
    <w:charset w:val="00"/>
    <w:family w:val="auto"/>
    <w:pitch w:val="variable"/>
    <w:sig w:usb0="80002007" w:usb1="00000000" w:usb2="00000000" w:usb3="00000000" w:csb0="0000004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AA047D"/>
    <w:multiLevelType w:val="hybridMultilevel"/>
    <w:tmpl w:val="348899A8"/>
    <w:lvl w:ilvl="0" w:tplc="7D5C8E68">
      <w:start w:val="1"/>
      <w:numFmt w:val="decimalEnclosedCircle"/>
      <w:lvlText w:val="%1"/>
      <w:lvlJc w:val="left"/>
      <w:pPr>
        <w:ind w:left="800" w:hanging="360"/>
      </w:pPr>
      <w:rPr>
        <w:rFonts w:asciiTheme="minorEastAsia" w:hAnsiTheme="minorEastAsia"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" w15:restartNumberingAfterBreak="0">
    <w:nsid w:val="677A0E62"/>
    <w:multiLevelType w:val="hybridMultilevel"/>
    <w:tmpl w:val="DD34B18C"/>
    <w:lvl w:ilvl="0" w:tplc="A9BE9168">
      <w:start w:val="1"/>
      <w:numFmt w:val="decimalEnclosedCircle"/>
      <w:lvlText w:val="%1"/>
      <w:lvlJc w:val="left"/>
      <w:pPr>
        <w:ind w:left="880" w:hanging="440"/>
      </w:pPr>
      <w:rPr>
        <w:rFonts w:asciiTheme="minorEastAsia" w:hAnsiTheme="minorEastAsia"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19630818">
    <w:abstractNumId w:val="0"/>
  </w:num>
  <w:num w:numId="2" w16cid:durableId="3957097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EFA"/>
    <w:rsid w:val="00023012"/>
    <w:rsid w:val="0003083C"/>
    <w:rsid w:val="00083C01"/>
    <w:rsid w:val="000A20F5"/>
    <w:rsid w:val="000A5A54"/>
    <w:rsid w:val="000E6BFD"/>
    <w:rsid w:val="000F2EFA"/>
    <w:rsid w:val="00107536"/>
    <w:rsid w:val="00125931"/>
    <w:rsid w:val="00131C1C"/>
    <w:rsid w:val="001453EE"/>
    <w:rsid w:val="0014783D"/>
    <w:rsid w:val="00153A76"/>
    <w:rsid w:val="00156510"/>
    <w:rsid w:val="00181A87"/>
    <w:rsid w:val="00193034"/>
    <w:rsid w:val="001D6E2F"/>
    <w:rsid w:val="001F6B65"/>
    <w:rsid w:val="00221EB5"/>
    <w:rsid w:val="002236B8"/>
    <w:rsid w:val="00225762"/>
    <w:rsid w:val="00231EA6"/>
    <w:rsid w:val="00234864"/>
    <w:rsid w:val="002430FE"/>
    <w:rsid w:val="00247FA3"/>
    <w:rsid w:val="002822EA"/>
    <w:rsid w:val="00286DB8"/>
    <w:rsid w:val="002C7875"/>
    <w:rsid w:val="002D4A5F"/>
    <w:rsid w:val="002E1303"/>
    <w:rsid w:val="00396588"/>
    <w:rsid w:val="003B1AE1"/>
    <w:rsid w:val="00401A0E"/>
    <w:rsid w:val="004150DD"/>
    <w:rsid w:val="00421E9D"/>
    <w:rsid w:val="00426A4B"/>
    <w:rsid w:val="0044407C"/>
    <w:rsid w:val="00460A45"/>
    <w:rsid w:val="004746D9"/>
    <w:rsid w:val="004B74F9"/>
    <w:rsid w:val="004B7EF9"/>
    <w:rsid w:val="004C24BC"/>
    <w:rsid w:val="004D597B"/>
    <w:rsid w:val="004E351A"/>
    <w:rsid w:val="004F5DE0"/>
    <w:rsid w:val="004F6C8F"/>
    <w:rsid w:val="00502FC2"/>
    <w:rsid w:val="0051733B"/>
    <w:rsid w:val="00527F8F"/>
    <w:rsid w:val="005430BC"/>
    <w:rsid w:val="00560239"/>
    <w:rsid w:val="005A7C09"/>
    <w:rsid w:val="005F511F"/>
    <w:rsid w:val="005F516B"/>
    <w:rsid w:val="00614C50"/>
    <w:rsid w:val="0062300D"/>
    <w:rsid w:val="00626AFE"/>
    <w:rsid w:val="006640A0"/>
    <w:rsid w:val="00667CB9"/>
    <w:rsid w:val="006F2F23"/>
    <w:rsid w:val="006F6C25"/>
    <w:rsid w:val="006F7D0D"/>
    <w:rsid w:val="0071012B"/>
    <w:rsid w:val="00722817"/>
    <w:rsid w:val="00722A9F"/>
    <w:rsid w:val="00723DB6"/>
    <w:rsid w:val="007720A8"/>
    <w:rsid w:val="0077738C"/>
    <w:rsid w:val="007A1569"/>
    <w:rsid w:val="007C034C"/>
    <w:rsid w:val="007D7C8B"/>
    <w:rsid w:val="007F0E1A"/>
    <w:rsid w:val="0081293C"/>
    <w:rsid w:val="00831D88"/>
    <w:rsid w:val="00862282"/>
    <w:rsid w:val="008A3541"/>
    <w:rsid w:val="008D2DB6"/>
    <w:rsid w:val="008F56B8"/>
    <w:rsid w:val="00902B48"/>
    <w:rsid w:val="00912A9B"/>
    <w:rsid w:val="00927051"/>
    <w:rsid w:val="00940960"/>
    <w:rsid w:val="00964C29"/>
    <w:rsid w:val="00966036"/>
    <w:rsid w:val="0099177C"/>
    <w:rsid w:val="009B1DF0"/>
    <w:rsid w:val="009C566A"/>
    <w:rsid w:val="009F25F5"/>
    <w:rsid w:val="009F69D6"/>
    <w:rsid w:val="00A04135"/>
    <w:rsid w:val="00A75684"/>
    <w:rsid w:val="00AA6822"/>
    <w:rsid w:val="00AB4314"/>
    <w:rsid w:val="00AB7C4D"/>
    <w:rsid w:val="00AD57B6"/>
    <w:rsid w:val="00AE2F0B"/>
    <w:rsid w:val="00B15F3E"/>
    <w:rsid w:val="00B55E43"/>
    <w:rsid w:val="00B70C98"/>
    <w:rsid w:val="00B712FF"/>
    <w:rsid w:val="00B8286F"/>
    <w:rsid w:val="00BA1D5D"/>
    <w:rsid w:val="00BB6410"/>
    <w:rsid w:val="00BC6F57"/>
    <w:rsid w:val="00BD41D2"/>
    <w:rsid w:val="00BD5123"/>
    <w:rsid w:val="00BF3E6E"/>
    <w:rsid w:val="00C103E4"/>
    <w:rsid w:val="00C12CD9"/>
    <w:rsid w:val="00C17AEA"/>
    <w:rsid w:val="00C37038"/>
    <w:rsid w:val="00CE5B6F"/>
    <w:rsid w:val="00CE7474"/>
    <w:rsid w:val="00D152CF"/>
    <w:rsid w:val="00D46E30"/>
    <w:rsid w:val="00D551C0"/>
    <w:rsid w:val="00D5606B"/>
    <w:rsid w:val="00D67C55"/>
    <w:rsid w:val="00D7396D"/>
    <w:rsid w:val="00D820B3"/>
    <w:rsid w:val="00D853DE"/>
    <w:rsid w:val="00D907A3"/>
    <w:rsid w:val="00DA01CC"/>
    <w:rsid w:val="00DA022A"/>
    <w:rsid w:val="00DE066D"/>
    <w:rsid w:val="00DE68F9"/>
    <w:rsid w:val="00E03D46"/>
    <w:rsid w:val="00EC033B"/>
    <w:rsid w:val="00EE7771"/>
    <w:rsid w:val="00F16FB5"/>
    <w:rsid w:val="00F64AEE"/>
    <w:rsid w:val="00F81470"/>
    <w:rsid w:val="00F829EB"/>
    <w:rsid w:val="00F87783"/>
    <w:rsid w:val="00F93D5B"/>
    <w:rsid w:val="00FB6407"/>
    <w:rsid w:val="00FB68ED"/>
    <w:rsid w:val="00FC6863"/>
    <w:rsid w:val="00FD0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838720"/>
  <w15:chartTrackingRefBased/>
  <w15:docId w15:val="{56E40998-4804-4A70-8FE9-A34BE1A3E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2EFA"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0F2EFA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0F2E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0F2EF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0F2EFA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0F2EFA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0F2EFA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0F2EFA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0F2EFA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0F2EFA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0F2EFA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0F2EFA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0F2EFA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0F2EFA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0F2EFA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0F2EFA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0F2EFA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0F2EFA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0F2EFA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0F2EF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0F2E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0F2EFA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0F2EF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0F2E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0F2EFA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0F2EFA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0F2EFA"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0F2EF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0F2EFA"/>
    <w:rPr>
      <w:i/>
      <w:iCs/>
      <w:color w:val="2F5496" w:themeColor="accent1" w:themeShade="BF"/>
    </w:rPr>
  </w:style>
  <w:style w:type="character" w:styleId="a9">
    <w:name w:val="Intense Reference"/>
    <w:basedOn w:val="a0"/>
    <w:uiPriority w:val="32"/>
    <w:qFormat/>
    <w:rsid w:val="000F2EFA"/>
    <w:rPr>
      <w:b/>
      <w:bCs/>
      <w:smallCaps/>
      <w:color w:val="2F5496" w:themeColor="accent1" w:themeShade="BF"/>
      <w:spacing w:val="5"/>
    </w:rPr>
  </w:style>
  <w:style w:type="table" w:styleId="aa">
    <w:name w:val="Table Grid"/>
    <w:basedOn w:val="a1"/>
    <w:uiPriority w:val="39"/>
    <w:rsid w:val="0022576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Strong"/>
    <w:basedOn w:val="a0"/>
    <w:uiPriority w:val="22"/>
    <w:qFormat/>
    <w:rsid w:val="0072281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EADBA5-E918-436A-B810-7F0BD7EE1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지혜 이</cp:lastModifiedBy>
  <cp:revision>2</cp:revision>
  <cp:lastPrinted>2026-01-17T10:02:00Z</cp:lastPrinted>
  <dcterms:created xsi:type="dcterms:W3CDTF">2026-01-21T05:25:00Z</dcterms:created>
  <dcterms:modified xsi:type="dcterms:W3CDTF">2026-01-21T05:25:00Z</dcterms:modified>
</cp:coreProperties>
</file>